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F1668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bookmarkStart w:id="0" w:name="_GoBack"/>
      <w:bookmarkEnd w:id="0"/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581B7B42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315466E6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0DFC49D1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22A89C9C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398CE3AA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739C5245" w14:textId="4CA61D54" w:rsidR="00915079" w:rsidRPr="00915079" w:rsidRDefault="003C5376" w:rsidP="00915079">
      <w:pPr>
        <w:rPr>
          <w:b/>
          <w:bCs/>
          <w:sz w:val="28"/>
          <w:szCs w:val="28"/>
          <w:u w:val="single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</w:t>
      </w:r>
      <w:r w:rsidR="00F41801">
        <w:rPr>
          <w:b/>
          <w:bCs/>
          <w:sz w:val="28"/>
          <w:szCs w:val="28"/>
          <w:u w:val="single"/>
          <w:lang w:bidi="ar-IQ"/>
        </w:rPr>
        <w:t>Medical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14:paraId="2EA92C88" w14:textId="77777777" w:rsidTr="003C5376">
        <w:tc>
          <w:tcPr>
            <w:tcW w:w="9576" w:type="dxa"/>
          </w:tcPr>
          <w:p w14:paraId="37ED88E3" w14:textId="77777777" w:rsidR="003C5376" w:rsidRDefault="003C5376" w:rsidP="00C34DF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2B1E1C7F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0"/>
        <w:gridCol w:w="5290"/>
      </w:tblGrid>
      <w:tr w:rsidR="006720B5" w14:paraId="2C6EAF72" w14:textId="77777777" w:rsidTr="006720B5">
        <w:tc>
          <w:tcPr>
            <w:tcW w:w="4158" w:type="dxa"/>
          </w:tcPr>
          <w:p w14:paraId="3D380BB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2A26C560" w14:textId="7B175BA8" w:rsidR="006720B5" w:rsidRDefault="0091507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 Arab University College </w:t>
            </w:r>
          </w:p>
        </w:tc>
      </w:tr>
      <w:tr w:rsidR="006720B5" w14:paraId="3274A642" w14:textId="77777777" w:rsidTr="006720B5">
        <w:tc>
          <w:tcPr>
            <w:tcW w:w="4158" w:type="dxa"/>
          </w:tcPr>
          <w:p w14:paraId="2D4D6B6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0E1E10BC" w14:textId="62E51929" w:rsidR="006720B5" w:rsidRDefault="00915079" w:rsidP="00DD6DE9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Medical Instrumentation Engineering Techniques.</w:t>
            </w:r>
          </w:p>
        </w:tc>
      </w:tr>
      <w:tr w:rsidR="00DD6DE9" w14:paraId="011D90B8" w14:textId="77777777" w:rsidTr="00202E49">
        <w:tc>
          <w:tcPr>
            <w:tcW w:w="4158" w:type="dxa"/>
          </w:tcPr>
          <w:p w14:paraId="401B0107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  <w:vAlign w:val="center"/>
          </w:tcPr>
          <w:p w14:paraId="67033538" w14:textId="23BB79F8" w:rsidR="00DD6DE9" w:rsidRPr="00F41801" w:rsidRDefault="00F41801" w:rsidP="00DD6DE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41801">
              <w:rPr>
                <w:sz w:val="28"/>
                <w:szCs w:val="28"/>
                <w:u w:val="single"/>
                <w:lang w:bidi="ar-IQ"/>
              </w:rPr>
              <w:t>Medical Chemistry</w:t>
            </w:r>
            <w:r w:rsidRPr="00F41801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915079" w:rsidRPr="00F41801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/ </w:t>
            </w:r>
            <w:r w:rsidRPr="00F41801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MIET1107</w:t>
            </w:r>
          </w:p>
        </w:tc>
      </w:tr>
      <w:tr w:rsidR="00DD6DE9" w14:paraId="729BCA6D" w14:textId="77777777" w:rsidTr="006720B5">
        <w:tc>
          <w:tcPr>
            <w:tcW w:w="4158" w:type="dxa"/>
          </w:tcPr>
          <w:p w14:paraId="6645A17B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1850E632" w14:textId="46FA6058" w:rsidR="00DD6DE9" w:rsidRDefault="00F41801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Ahmed Sami</w:t>
            </w:r>
          </w:p>
        </w:tc>
      </w:tr>
      <w:tr w:rsidR="00DD6DE9" w14:paraId="400EF6BE" w14:textId="77777777" w:rsidTr="006720B5">
        <w:tc>
          <w:tcPr>
            <w:tcW w:w="4158" w:type="dxa"/>
          </w:tcPr>
          <w:p w14:paraId="5DB1B5A0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0591A90C" w14:textId="368CBF8F" w:rsidR="00DD6DE9" w:rsidRPr="00F41801" w:rsidRDefault="00F41801" w:rsidP="00F41801">
            <w:pPr>
              <w:rPr>
                <w:sz w:val="28"/>
                <w:szCs w:val="28"/>
                <w:lang w:bidi="ar-IQ"/>
              </w:rPr>
            </w:pPr>
            <w:r w:rsidRPr="00F41801">
              <w:rPr>
                <w:rFonts w:ascii="Calibri-Bold" w:hAnsi="Calibri-Bold" w:cs="Calibri-Bold"/>
              </w:rPr>
              <w:t>Lecture</w:t>
            </w:r>
            <w:r w:rsidRPr="00F41801">
              <w:rPr>
                <w:sz w:val="28"/>
                <w:szCs w:val="28"/>
                <w:lang w:bidi="ar-IQ"/>
              </w:rPr>
              <w:t xml:space="preserve"> -Lecture – Lab – Seminar-</w:t>
            </w:r>
            <w:r w:rsidRPr="00F41801">
              <w:rPr>
                <w:rFonts w:ascii="Calibri-Bold" w:hAnsi="Calibri-Bold" w:cs="Calibri-Bold"/>
              </w:rPr>
              <w:t xml:space="preserve"> Tutorial</w:t>
            </w:r>
          </w:p>
        </w:tc>
      </w:tr>
      <w:tr w:rsidR="00DD6DE9" w14:paraId="71DFC43D" w14:textId="77777777" w:rsidTr="006720B5">
        <w:tc>
          <w:tcPr>
            <w:tcW w:w="4158" w:type="dxa"/>
          </w:tcPr>
          <w:p w14:paraId="191CB882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7DDF12C3" w14:textId="5E5D5172" w:rsidR="00DD6DE9" w:rsidRDefault="0091507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2023/2024</w:t>
            </w:r>
          </w:p>
        </w:tc>
      </w:tr>
      <w:tr w:rsidR="00DD6DE9" w14:paraId="490BEFD2" w14:textId="77777777" w:rsidTr="006720B5">
        <w:tc>
          <w:tcPr>
            <w:tcW w:w="4158" w:type="dxa"/>
          </w:tcPr>
          <w:p w14:paraId="30784CAD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No. of Teaching Hours</w:t>
            </w:r>
          </w:p>
        </w:tc>
        <w:tc>
          <w:tcPr>
            <w:tcW w:w="5418" w:type="dxa"/>
          </w:tcPr>
          <w:p w14:paraId="12224DB6" w14:textId="509D9582" w:rsidR="00DD6DE9" w:rsidRDefault="00F41801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  <w:r w:rsidR="00915079">
              <w:rPr>
                <w:sz w:val="28"/>
                <w:szCs w:val="28"/>
                <w:lang w:bidi="ar-IQ"/>
              </w:rPr>
              <w:t>75</w:t>
            </w:r>
          </w:p>
        </w:tc>
      </w:tr>
      <w:tr w:rsidR="00DD6DE9" w14:paraId="32302111" w14:textId="77777777" w:rsidTr="006720B5">
        <w:tc>
          <w:tcPr>
            <w:tcW w:w="4158" w:type="dxa"/>
          </w:tcPr>
          <w:p w14:paraId="69FC27AC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14:paraId="098AF044" w14:textId="17CF22B8" w:rsidR="00DD6DE9" w:rsidRDefault="0091507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22/11/2023</w:t>
            </w:r>
          </w:p>
        </w:tc>
      </w:tr>
    </w:tbl>
    <w:p w14:paraId="7B716423" w14:textId="77777777" w:rsidR="006720B5" w:rsidRDefault="006720B5" w:rsidP="003C5376">
      <w:pPr>
        <w:rPr>
          <w:sz w:val="28"/>
          <w:szCs w:val="28"/>
          <w:lang w:bidi="ar-IQ"/>
        </w:rPr>
      </w:pPr>
    </w:p>
    <w:p w14:paraId="481B802F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:rsidRPr="0083105D" w14:paraId="5286DD97" w14:textId="77777777" w:rsidTr="00A277C0">
        <w:tc>
          <w:tcPr>
            <w:tcW w:w="9576" w:type="dxa"/>
          </w:tcPr>
          <w:p w14:paraId="62117373" w14:textId="427F2FE8" w:rsidR="00A277C0" w:rsidRPr="0083105D" w:rsidRDefault="0083105D" w:rsidP="00D95AE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3105D">
              <w:rPr>
                <w:rFonts w:asciiTheme="majorBidi" w:hAnsiTheme="majorBidi" w:cstheme="majorBidi"/>
                <w:sz w:val="28"/>
                <w:szCs w:val="28"/>
              </w:rPr>
              <w:t>To write and balance chemical equation which many calculations depend on</w:t>
            </w:r>
          </w:p>
        </w:tc>
      </w:tr>
      <w:tr w:rsidR="00A277C0" w:rsidRPr="0083105D" w14:paraId="7C0DCB81" w14:textId="77777777" w:rsidTr="00A277C0">
        <w:tc>
          <w:tcPr>
            <w:tcW w:w="9576" w:type="dxa"/>
          </w:tcPr>
          <w:p w14:paraId="1AEFC964" w14:textId="3AED7216" w:rsidR="00A277C0" w:rsidRPr="0083105D" w:rsidRDefault="0083105D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3105D">
              <w:rPr>
                <w:rFonts w:asciiTheme="majorBidi" w:hAnsiTheme="majorBidi" w:cstheme="majorBidi"/>
                <w:sz w:val="28"/>
                <w:szCs w:val="28"/>
              </w:rPr>
              <w:t>To convert chemical formula to components composition percent or to conclude empirical formula depending upon composition percent</w:t>
            </w:r>
          </w:p>
        </w:tc>
      </w:tr>
      <w:tr w:rsidR="00A277C0" w:rsidRPr="0083105D" w14:paraId="4C1CED90" w14:textId="77777777" w:rsidTr="00A277C0">
        <w:tc>
          <w:tcPr>
            <w:tcW w:w="9576" w:type="dxa"/>
          </w:tcPr>
          <w:p w14:paraId="38450D53" w14:textId="7612252F" w:rsidR="00A277C0" w:rsidRPr="0083105D" w:rsidRDefault="0083105D" w:rsidP="00D95AE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3105D">
              <w:rPr>
                <w:rFonts w:asciiTheme="majorBidi" w:hAnsiTheme="majorBidi" w:cstheme="majorBidi"/>
                <w:sz w:val="28"/>
                <w:szCs w:val="28"/>
              </w:rPr>
              <w:t>To predict about the economic pathway for specific reaction to happen depending upon stoichiometric calculations of balanced chemical equations.</w:t>
            </w:r>
          </w:p>
        </w:tc>
      </w:tr>
      <w:tr w:rsidR="00D95AE3" w:rsidRPr="0083105D" w14:paraId="02A91F94" w14:textId="77777777" w:rsidTr="00A277C0">
        <w:tc>
          <w:tcPr>
            <w:tcW w:w="9576" w:type="dxa"/>
          </w:tcPr>
          <w:p w14:paraId="0CD280F0" w14:textId="1F5DC3DF" w:rsidR="00D95AE3" w:rsidRPr="0083105D" w:rsidRDefault="0083105D" w:rsidP="00D95A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3105D">
              <w:rPr>
                <w:rFonts w:asciiTheme="majorBidi" w:hAnsiTheme="majorBidi" w:cstheme="majorBidi"/>
                <w:sz w:val="28"/>
                <w:szCs w:val="28"/>
              </w:rPr>
              <w:t>To know how to prepare buffers with different ranges of ph using acids with suitable dissociation constant of acid.</w:t>
            </w:r>
          </w:p>
        </w:tc>
      </w:tr>
      <w:tr w:rsidR="00A277C0" w:rsidRPr="0083105D" w14:paraId="37475689" w14:textId="77777777" w:rsidTr="00A277C0">
        <w:tc>
          <w:tcPr>
            <w:tcW w:w="9576" w:type="dxa"/>
          </w:tcPr>
          <w:p w14:paraId="2D2D2092" w14:textId="2A81E73B" w:rsidR="00A277C0" w:rsidRPr="0083105D" w:rsidRDefault="0083105D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3105D">
              <w:rPr>
                <w:rFonts w:asciiTheme="majorBidi" w:hAnsiTheme="majorBidi" w:cstheme="majorBidi"/>
                <w:sz w:val="28"/>
                <w:szCs w:val="28"/>
              </w:rPr>
              <w:t>To understand the effect of common ions on equilibrium of reversible reactions.</w:t>
            </w:r>
          </w:p>
        </w:tc>
      </w:tr>
      <w:tr w:rsidR="00A277C0" w:rsidRPr="0083105D" w14:paraId="25507F2D" w14:textId="77777777" w:rsidTr="00A277C0">
        <w:tc>
          <w:tcPr>
            <w:tcW w:w="9576" w:type="dxa"/>
          </w:tcPr>
          <w:p w14:paraId="46CF99EA" w14:textId="46BD29A9" w:rsidR="00A277C0" w:rsidRPr="0083105D" w:rsidRDefault="0083105D" w:rsidP="00D95AE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3105D">
              <w:rPr>
                <w:rFonts w:asciiTheme="majorBidi" w:hAnsiTheme="majorBidi" w:cstheme="majorBidi"/>
                <w:sz w:val="28"/>
                <w:szCs w:val="28"/>
              </w:rPr>
              <w:t>To focus on theoretical working principles of spectrophotometric instruments.</w:t>
            </w:r>
          </w:p>
        </w:tc>
      </w:tr>
      <w:tr w:rsidR="00D95AE3" w:rsidRPr="0083105D" w14:paraId="4FD96A3C" w14:textId="77777777" w:rsidTr="00A277C0">
        <w:tc>
          <w:tcPr>
            <w:tcW w:w="9576" w:type="dxa"/>
          </w:tcPr>
          <w:p w14:paraId="1C2B9AAC" w14:textId="69782FF8" w:rsidR="00D95AE3" w:rsidRPr="0083105D" w:rsidRDefault="0083105D" w:rsidP="00D95AE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3105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To discuss the importance of isotopes in diseases treatment and diagnosis.</w:t>
            </w:r>
          </w:p>
        </w:tc>
      </w:tr>
    </w:tbl>
    <w:p w14:paraId="62CD7103" w14:textId="77777777" w:rsidR="00A277C0" w:rsidRDefault="00A277C0" w:rsidP="003C5376">
      <w:pPr>
        <w:rPr>
          <w:sz w:val="28"/>
          <w:szCs w:val="28"/>
          <w:lang w:bidi="ar-IQ"/>
        </w:rPr>
      </w:pPr>
    </w:p>
    <w:p w14:paraId="7E756B89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79AB52BD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4AF46CD8" w14:textId="77777777" w:rsidTr="00BF6521">
        <w:tc>
          <w:tcPr>
            <w:tcW w:w="9576" w:type="dxa"/>
          </w:tcPr>
          <w:p w14:paraId="3C92131F" w14:textId="39E41B2D" w:rsidR="00BF6521" w:rsidRDefault="004E39CE" w:rsidP="003E6A6B">
            <w:pPr>
              <w:rPr>
                <w:sz w:val="28"/>
                <w:szCs w:val="28"/>
                <w:lang w:bidi="ar-IQ"/>
              </w:rPr>
            </w:pPr>
            <w:r>
              <w:rPr>
                <w:rFonts w:ascii="Segoe UI" w:hAnsi="Segoe UI" w:cs="Segoe UI"/>
                <w:color w:val="374151"/>
              </w:rPr>
              <w:t>Demonstrate understanding of basic concepts in chemistry, including the structure of atoms, isotopes, and the use of chemical formulas and equations.</w:t>
            </w:r>
          </w:p>
        </w:tc>
      </w:tr>
      <w:tr w:rsidR="004E39CE" w14:paraId="61CBF903" w14:textId="77777777" w:rsidTr="00BF6521">
        <w:tc>
          <w:tcPr>
            <w:tcW w:w="9576" w:type="dxa"/>
          </w:tcPr>
          <w:p w14:paraId="175638C1" w14:textId="79DED0D9" w:rsidR="004E39CE" w:rsidRDefault="004E39CE" w:rsidP="003E6A6B">
            <w:pPr>
              <w:rPr>
                <w:sz w:val="28"/>
                <w:szCs w:val="28"/>
                <w:lang w:bidi="ar-IQ"/>
              </w:rPr>
            </w:pPr>
            <w:r>
              <w:rPr>
                <w:rFonts w:ascii="Segoe UI" w:hAnsi="Segoe UI" w:cs="Segoe UI"/>
                <w:color w:val="374151"/>
              </w:rPr>
              <w:t>Apply unit conversion techniques to convert between different units of measurement.</w:t>
            </w:r>
          </w:p>
        </w:tc>
      </w:tr>
      <w:tr w:rsidR="004E39CE" w14:paraId="2926E33D" w14:textId="77777777" w:rsidTr="00BF6521">
        <w:tc>
          <w:tcPr>
            <w:tcW w:w="9576" w:type="dxa"/>
          </w:tcPr>
          <w:p w14:paraId="51D6667E" w14:textId="1C37B5C5" w:rsidR="004E39CE" w:rsidRDefault="004E39CE" w:rsidP="003E6A6B">
            <w:pPr>
              <w:rPr>
                <w:sz w:val="28"/>
                <w:szCs w:val="28"/>
                <w:lang w:bidi="ar-IQ"/>
              </w:rPr>
            </w:pPr>
            <w:r>
              <w:rPr>
                <w:rFonts w:ascii="Segoe UI" w:hAnsi="Segoe UI" w:cs="Segoe UI"/>
                <w:color w:val="374151"/>
              </w:rPr>
              <w:t>Compare and contrast different methods of expressing analytical concentrations</w:t>
            </w:r>
          </w:p>
        </w:tc>
      </w:tr>
      <w:tr w:rsidR="004E39CE" w14:paraId="16CF263A" w14:textId="77777777" w:rsidTr="00BF6521">
        <w:tc>
          <w:tcPr>
            <w:tcW w:w="9576" w:type="dxa"/>
          </w:tcPr>
          <w:p w14:paraId="1631FD4D" w14:textId="4E4A2C7A" w:rsidR="004E39CE" w:rsidRDefault="004E39CE" w:rsidP="003E6A6B">
            <w:pPr>
              <w:rPr>
                <w:sz w:val="28"/>
                <w:szCs w:val="28"/>
                <w:lang w:bidi="ar-IQ"/>
              </w:rPr>
            </w:pPr>
            <w:r>
              <w:rPr>
                <w:rFonts w:ascii="Segoe UI" w:hAnsi="Segoe UI" w:cs="Segoe UI"/>
                <w:color w:val="374151"/>
              </w:rPr>
              <w:t>Understand the principles of electrochemistry and electrochemical cells.</w:t>
            </w:r>
          </w:p>
        </w:tc>
      </w:tr>
      <w:tr w:rsidR="004E39CE" w14:paraId="69E1B13F" w14:textId="77777777" w:rsidTr="00BF6521">
        <w:tc>
          <w:tcPr>
            <w:tcW w:w="9576" w:type="dxa"/>
          </w:tcPr>
          <w:p w14:paraId="0F632727" w14:textId="6817A5F8" w:rsidR="004E39CE" w:rsidRDefault="004E39CE" w:rsidP="003E6A6B">
            <w:pPr>
              <w:rPr>
                <w:sz w:val="28"/>
                <w:szCs w:val="28"/>
                <w:lang w:bidi="ar-IQ"/>
              </w:rPr>
            </w:pPr>
            <w:r>
              <w:rPr>
                <w:rFonts w:ascii="Segoe UI" w:hAnsi="Segoe UI" w:cs="Segoe UI"/>
                <w:color w:val="374151"/>
              </w:rPr>
              <w:t>Define and apply the laws of thermodynamics.</w:t>
            </w:r>
          </w:p>
        </w:tc>
      </w:tr>
      <w:tr w:rsidR="004E39CE" w14:paraId="2802506C" w14:textId="77777777" w:rsidTr="00BF6521">
        <w:tc>
          <w:tcPr>
            <w:tcW w:w="9576" w:type="dxa"/>
          </w:tcPr>
          <w:p w14:paraId="46F7B5B2" w14:textId="6EDEEC8B" w:rsidR="004E39CE" w:rsidRDefault="004E39CE" w:rsidP="003E6A6B">
            <w:pPr>
              <w:rPr>
                <w:sz w:val="28"/>
                <w:szCs w:val="28"/>
                <w:lang w:bidi="ar-IQ"/>
              </w:rPr>
            </w:pPr>
            <w:r>
              <w:rPr>
                <w:rFonts w:ascii="Segoe UI" w:hAnsi="Segoe UI" w:cs="Segoe UI"/>
                <w:color w:val="374151"/>
              </w:rPr>
              <w:t>Analyze the behavior of buffer solutions and the factors influencing the solubility of precipitates.</w:t>
            </w:r>
          </w:p>
        </w:tc>
      </w:tr>
      <w:tr w:rsidR="004E39CE" w14:paraId="308A46F6" w14:textId="77777777" w:rsidTr="00BF6521">
        <w:tc>
          <w:tcPr>
            <w:tcW w:w="9576" w:type="dxa"/>
          </w:tcPr>
          <w:p w14:paraId="035D6221" w14:textId="1592A9B2" w:rsidR="004E39CE" w:rsidRDefault="004E39CE" w:rsidP="003E6A6B">
            <w:pPr>
              <w:rPr>
                <w:sz w:val="28"/>
                <w:szCs w:val="28"/>
                <w:lang w:bidi="ar-IQ"/>
              </w:rPr>
            </w:pPr>
            <w:r>
              <w:rPr>
                <w:rFonts w:ascii="Segoe UI" w:hAnsi="Segoe UI" w:cs="Segoe UI"/>
                <w:color w:val="374151"/>
              </w:rPr>
              <w:t>Define and calculate acid-base dissociation constants.</w:t>
            </w:r>
          </w:p>
        </w:tc>
      </w:tr>
      <w:tr w:rsidR="004E39CE" w14:paraId="5DEDB406" w14:textId="77777777" w:rsidTr="00BF6521">
        <w:tc>
          <w:tcPr>
            <w:tcW w:w="9576" w:type="dxa"/>
          </w:tcPr>
          <w:p w14:paraId="28F87002" w14:textId="3383ED74" w:rsidR="004E39CE" w:rsidRDefault="004E39CE" w:rsidP="003E6A6B">
            <w:pPr>
              <w:rPr>
                <w:sz w:val="28"/>
                <w:szCs w:val="28"/>
                <w:lang w:bidi="ar-IQ"/>
              </w:rPr>
            </w:pPr>
            <w:r>
              <w:rPr>
                <w:rFonts w:ascii="Segoe UI" w:hAnsi="Segoe UI" w:cs="Segoe UI"/>
                <w:color w:val="374151"/>
              </w:rPr>
              <w:t>Interpret the pH scale and its significance.</w:t>
            </w:r>
          </w:p>
        </w:tc>
      </w:tr>
      <w:tr w:rsidR="004E39CE" w14:paraId="5EB4C6FD" w14:textId="77777777" w:rsidTr="00BF6521">
        <w:tc>
          <w:tcPr>
            <w:tcW w:w="9576" w:type="dxa"/>
          </w:tcPr>
          <w:p w14:paraId="5A0075D1" w14:textId="0A3010B0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Analyze the behavior of buffer solutions and the factors influencing the solubility of precipitates.</w:t>
            </w:r>
          </w:p>
        </w:tc>
      </w:tr>
      <w:tr w:rsidR="004E39CE" w14:paraId="0F5B5427" w14:textId="77777777" w:rsidTr="00BF6521">
        <w:tc>
          <w:tcPr>
            <w:tcW w:w="9576" w:type="dxa"/>
          </w:tcPr>
          <w:p w14:paraId="7B1FD5D5" w14:textId="097FBEBA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Understand sources and types of errors in analytical chemistry.</w:t>
            </w:r>
          </w:p>
        </w:tc>
      </w:tr>
      <w:tr w:rsidR="004E39CE" w14:paraId="0E61BA83" w14:textId="77777777" w:rsidTr="00BF6521">
        <w:tc>
          <w:tcPr>
            <w:tcW w:w="9576" w:type="dxa"/>
          </w:tcPr>
          <w:p w14:paraId="376A91A2" w14:textId="14FF83F1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Apply statistical methods to analyze and interpret analytical data, including average, mode, range, standard deviation, and relative standard deviation.</w:t>
            </w:r>
          </w:p>
        </w:tc>
      </w:tr>
      <w:tr w:rsidR="004E39CE" w14:paraId="65F12D1F" w14:textId="77777777" w:rsidTr="00BF6521">
        <w:tc>
          <w:tcPr>
            <w:tcW w:w="9576" w:type="dxa"/>
          </w:tcPr>
          <w:p w14:paraId="79BD1590" w14:textId="6C116EA6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Define and identify redox reactions.</w:t>
            </w:r>
          </w:p>
        </w:tc>
      </w:tr>
      <w:tr w:rsidR="004E39CE" w14:paraId="689E8A84" w14:textId="77777777" w:rsidTr="00BF6521">
        <w:tc>
          <w:tcPr>
            <w:tcW w:w="9576" w:type="dxa"/>
          </w:tcPr>
          <w:p w14:paraId="1B7B6A02" w14:textId="5ABC11C9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Demonstrate the ability to balance redox equations.</w:t>
            </w:r>
          </w:p>
        </w:tc>
      </w:tr>
      <w:tr w:rsidR="004E39CE" w14:paraId="752C383F" w14:textId="77777777" w:rsidTr="00BF6521">
        <w:tc>
          <w:tcPr>
            <w:tcW w:w="9576" w:type="dxa"/>
          </w:tcPr>
          <w:p w14:paraId="7BCCA6E9" w14:textId="349969E2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Analyze the principles of photochemistry and the use of spectrophotometry.</w:t>
            </w:r>
          </w:p>
        </w:tc>
      </w:tr>
      <w:tr w:rsidR="004E39CE" w14:paraId="1673C19F" w14:textId="77777777" w:rsidTr="00BF6521">
        <w:tc>
          <w:tcPr>
            <w:tcW w:w="9576" w:type="dxa"/>
          </w:tcPr>
          <w:p w14:paraId="6B1B6EBA" w14:textId="68FE180C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Understand the electromagnetic spectrum, absorption, emission, and the Beer Lambert law.</w:t>
            </w:r>
          </w:p>
        </w:tc>
      </w:tr>
      <w:tr w:rsidR="004E39CE" w14:paraId="379FA5DC" w14:textId="77777777" w:rsidTr="00BF6521">
        <w:tc>
          <w:tcPr>
            <w:tcW w:w="9576" w:type="dxa"/>
          </w:tcPr>
          <w:p w14:paraId="20ECCDCB" w14:textId="764C5AB0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Understand the principles and applications of potentiometry, conductive meter, pH-meter, and chemical sensors.</w:t>
            </w:r>
          </w:p>
        </w:tc>
      </w:tr>
    </w:tbl>
    <w:p w14:paraId="1E00797B" w14:textId="77777777" w:rsidR="00BF6521" w:rsidRDefault="00BF6521" w:rsidP="003C5376">
      <w:pPr>
        <w:rPr>
          <w:sz w:val="28"/>
          <w:szCs w:val="28"/>
          <w:lang w:bidi="ar-IQ"/>
        </w:rPr>
      </w:pPr>
    </w:p>
    <w:p w14:paraId="13412373" w14:textId="77777777" w:rsidR="00754C51" w:rsidRDefault="00754C51" w:rsidP="00FF41FF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14:paraId="303918A8" w14:textId="77777777" w:rsidTr="004E39CE">
        <w:trPr>
          <w:trHeight w:val="297"/>
        </w:trPr>
        <w:tc>
          <w:tcPr>
            <w:tcW w:w="9576" w:type="dxa"/>
          </w:tcPr>
          <w:p w14:paraId="44F9BC5B" w14:textId="77777777" w:rsidR="003E6A6B" w:rsidRDefault="003E6A6B" w:rsidP="003E6A6B">
            <w:pPr>
              <w:rPr>
                <w:sz w:val="28"/>
                <w:szCs w:val="28"/>
                <w:lang w:bidi="ar-IQ"/>
              </w:rPr>
            </w:pPr>
          </w:p>
          <w:p w14:paraId="3BBBD722" w14:textId="676BA7E2" w:rsidR="00754C51" w:rsidRDefault="004E39C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ascii="Segoe UI" w:hAnsi="Segoe UI" w:cs="Segoe UI"/>
                <w:color w:val="374151"/>
              </w:rPr>
              <w:t>Develop skills in writing and balancing chemical equations.</w:t>
            </w:r>
          </w:p>
        </w:tc>
      </w:tr>
      <w:tr w:rsidR="004E39CE" w14:paraId="489E3577" w14:textId="77777777" w:rsidTr="00754C51">
        <w:tc>
          <w:tcPr>
            <w:tcW w:w="9576" w:type="dxa"/>
          </w:tcPr>
          <w:p w14:paraId="3274DF10" w14:textId="290DF22F" w:rsidR="004E39CE" w:rsidRDefault="004E39CE" w:rsidP="003E6A6B">
            <w:pPr>
              <w:rPr>
                <w:sz w:val="28"/>
                <w:szCs w:val="28"/>
                <w:lang w:bidi="ar-IQ"/>
              </w:rPr>
            </w:pPr>
            <w:r>
              <w:rPr>
                <w:rFonts w:ascii="Segoe UI" w:hAnsi="Segoe UI" w:cs="Segoe UI"/>
                <w:color w:val="374151"/>
              </w:rPr>
              <w:t>Practice unit conversion for different physical quantities.</w:t>
            </w:r>
          </w:p>
        </w:tc>
      </w:tr>
      <w:tr w:rsidR="004E39CE" w14:paraId="3C407DFD" w14:textId="77777777" w:rsidTr="00754C51">
        <w:tc>
          <w:tcPr>
            <w:tcW w:w="9576" w:type="dxa"/>
          </w:tcPr>
          <w:p w14:paraId="6B79D72B" w14:textId="1BE4E1C4" w:rsidR="004E39CE" w:rsidRDefault="004E39CE" w:rsidP="003E6A6B">
            <w:pPr>
              <w:rPr>
                <w:sz w:val="28"/>
                <w:szCs w:val="28"/>
                <w:lang w:bidi="ar-IQ"/>
              </w:rPr>
            </w:pPr>
            <w:r>
              <w:rPr>
                <w:rFonts w:ascii="Segoe UI" w:hAnsi="Segoe UI" w:cs="Segoe UI"/>
                <w:color w:val="374151"/>
              </w:rPr>
              <w:t>Convert between different concentration units.</w:t>
            </w:r>
          </w:p>
        </w:tc>
      </w:tr>
      <w:tr w:rsidR="004E39CE" w14:paraId="229D6B10" w14:textId="77777777" w:rsidTr="00754C51">
        <w:tc>
          <w:tcPr>
            <w:tcW w:w="9576" w:type="dxa"/>
          </w:tcPr>
          <w:p w14:paraId="42391312" w14:textId="7F4D66CB" w:rsidR="004E39CE" w:rsidRDefault="004E39CE" w:rsidP="003E6A6B">
            <w:pPr>
              <w:rPr>
                <w:sz w:val="28"/>
                <w:szCs w:val="28"/>
                <w:lang w:bidi="ar-IQ"/>
              </w:rPr>
            </w:pPr>
            <w:r>
              <w:rPr>
                <w:rFonts w:ascii="Segoe UI" w:hAnsi="Segoe UI" w:cs="Segoe UI"/>
                <w:color w:val="374151"/>
              </w:rPr>
              <w:t>Balance complex chemical equations using stoichiometric principles.</w:t>
            </w:r>
          </w:p>
        </w:tc>
      </w:tr>
      <w:tr w:rsidR="004E39CE" w14:paraId="743FE504" w14:textId="77777777" w:rsidTr="00754C51">
        <w:tc>
          <w:tcPr>
            <w:tcW w:w="9576" w:type="dxa"/>
          </w:tcPr>
          <w:p w14:paraId="3427C1BB" w14:textId="5FD15457" w:rsidR="004E39CE" w:rsidRDefault="004E39CE" w:rsidP="003E6A6B">
            <w:pPr>
              <w:rPr>
                <w:sz w:val="28"/>
                <w:szCs w:val="28"/>
                <w:lang w:bidi="ar-IQ"/>
              </w:rPr>
            </w:pPr>
            <w:r>
              <w:rPr>
                <w:rFonts w:ascii="Segoe UI" w:hAnsi="Segoe UI" w:cs="Segoe UI"/>
                <w:color w:val="374151"/>
              </w:rPr>
              <w:t>Perform calculations related to equilibrium concentrations.</w:t>
            </w:r>
          </w:p>
        </w:tc>
      </w:tr>
      <w:tr w:rsidR="004E39CE" w14:paraId="631A0601" w14:textId="77777777" w:rsidTr="00754C51">
        <w:tc>
          <w:tcPr>
            <w:tcW w:w="9576" w:type="dxa"/>
          </w:tcPr>
          <w:p w14:paraId="67131BAF" w14:textId="6D045093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Calculate pH and pOH of acidic and basic solutions.</w:t>
            </w:r>
          </w:p>
        </w:tc>
      </w:tr>
      <w:tr w:rsidR="004E39CE" w14:paraId="01D9D006" w14:textId="77777777" w:rsidTr="00754C51">
        <w:tc>
          <w:tcPr>
            <w:tcW w:w="9576" w:type="dxa"/>
          </w:tcPr>
          <w:p w14:paraId="181F3FA8" w14:textId="68E8D158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Design buffer solutions and calculate their pH.</w:t>
            </w:r>
          </w:p>
        </w:tc>
      </w:tr>
      <w:tr w:rsidR="004E39CE" w14:paraId="723800E8" w14:textId="77777777" w:rsidTr="00754C51">
        <w:tc>
          <w:tcPr>
            <w:tcW w:w="9576" w:type="dxa"/>
          </w:tcPr>
          <w:p w14:paraId="3DA4B171" w14:textId="402006AD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Perform statistical analysis of experimental data.</w:t>
            </w:r>
          </w:p>
        </w:tc>
      </w:tr>
      <w:tr w:rsidR="004E39CE" w14:paraId="599B6B24" w14:textId="77777777" w:rsidTr="00754C51">
        <w:tc>
          <w:tcPr>
            <w:tcW w:w="9576" w:type="dxa"/>
          </w:tcPr>
          <w:p w14:paraId="7482D111" w14:textId="26C54B2E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Identify oxidation-reduction reactions.</w:t>
            </w:r>
          </w:p>
        </w:tc>
      </w:tr>
      <w:tr w:rsidR="004E39CE" w14:paraId="1CB3FC78" w14:textId="77777777" w:rsidTr="00754C51">
        <w:tc>
          <w:tcPr>
            <w:tcW w:w="9576" w:type="dxa"/>
          </w:tcPr>
          <w:p w14:paraId="68944F52" w14:textId="0E76148C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lastRenderedPageBreak/>
              <w:t>Balance redox equations using oxidation number methods.</w:t>
            </w:r>
          </w:p>
        </w:tc>
      </w:tr>
      <w:tr w:rsidR="004E39CE" w14:paraId="6220B4B5" w14:textId="77777777" w:rsidTr="00754C51">
        <w:tc>
          <w:tcPr>
            <w:tcW w:w="9576" w:type="dxa"/>
          </w:tcPr>
          <w:p w14:paraId="2EFAAF38" w14:textId="5E57BC64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Set up and analyze electrochemical cells.</w:t>
            </w:r>
          </w:p>
        </w:tc>
      </w:tr>
      <w:tr w:rsidR="004E39CE" w14:paraId="7F57A7D8" w14:textId="77777777" w:rsidTr="00754C51">
        <w:tc>
          <w:tcPr>
            <w:tcW w:w="9576" w:type="dxa"/>
          </w:tcPr>
          <w:p w14:paraId="70942B8D" w14:textId="18D7E066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Apply thermodynamic principles to solve problems related to heat, work, and energy changes.</w:t>
            </w:r>
          </w:p>
        </w:tc>
      </w:tr>
      <w:tr w:rsidR="004E39CE" w14:paraId="2F3FCF57" w14:textId="77777777" w:rsidTr="00754C51">
        <w:tc>
          <w:tcPr>
            <w:tcW w:w="9576" w:type="dxa"/>
          </w:tcPr>
          <w:p w14:paraId="32DEFA94" w14:textId="0CD8790D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Calculate entropy and Gibbs free energy changes.</w:t>
            </w:r>
          </w:p>
        </w:tc>
      </w:tr>
      <w:tr w:rsidR="004E39CE" w14:paraId="56B637AD" w14:textId="77777777" w:rsidTr="00754C51">
        <w:tc>
          <w:tcPr>
            <w:tcW w:w="9576" w:type="dxa"/>
          </w:tcPr>
          <w:p w14:paraId="48D2B6A8" w14:textId="7BF8D398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Apply the second law of thermodynamics to predict the spontaneity of processes.</w:t>
            </w:r>
          </w:p>
        </w:tc>
      </w:tr>
      <w:tr w:rsidR="004E39CE" w14:paraId="1AF07E7A" w14:textId="77777777" w:rsidTr="00754C51">
        <w:tc>
          <w:tcPr>
            <w:tcW w:w="9576" w:type="dxa"/>
          </w:tcPr>
          <w:p w14:paraId="3CAB83EA" w14:textId="62DD99F4" w:rsidR="004E39CE" w:rsidRDefault="004E39CE" w:rsidP="003E6A6B">
            <w:pPr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Operate spectrophotometers and analyze data.</w:t>
            </w:r>
          </w:p>
        </w:tc>
      </w:tr>
    </w:tbl>
    <w:p w14:paraId="1973AEB0" w14:textId="77777777" w:rsidR="00754C51" w:rsidRDefault="00754C51" w:rsidP="003C5376">
      <w:pPr>
        <w:rPr>
          <w:sz w:val="28"/>
          <w:szCs w:val="28"/>
          <w:lang w:bidi="ar-IQ"/>
        </w:rPr>
      </w:pPr>
    </w:p>
    <w:p w14:paraId="06015E9F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3FF78229" w14:textId="77777777" w:rsidTr="00B30099">
        <w:tc>
          <w:tcPr>
            <w:tcW w:w="9576" w:type="dxa"/>
          </w:tcPr>
          <w:p w14:paraId="7D97B494" w14:textId="77777777" w:rsidR="00B30099" w:rsidRDefault="00B30099" w:rsidP="003E6A6B">
            <w:pPr>
              <w:jc w:val="lowKashida"/>
              <w:rPr>
                <w:sz w:val="28"/>
                <w:szCs w:val="28"/>
                <w:lang w:bidi="ar-IQ"/>
              </w:rPr>
            </w:pPr>
          </w:p>
        </w:tc>
      </w:tr>
    </w:tbl>
    <w:p w14:paraId="1549240E" w14:textId="77777777" w:rsidR="00B30099" w:rsidRDefault="00B30099" w:rsidP="003C5376">
      <w:pPr>
        <w:rPr>
          <w:sz w:val="28"/>
          <w:szCs w:val="28"/>
          <w:lang w:bidi="ar-IQ"/>
        </w:rPr>
      </w:pPr>
    </w:p>
    <w:p w14:paraId="31F8F9AA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67071256" w14:textId="77777777" w:rsidTr="00B30099">
        <w:tc>
          <w:tcPr>
            <w:tcW w:w="9576" w:type="dxa"/>
          </w:tcPr>
          <w:p w14:paraId="378EBAA9" w14:textId="77777777" w:rsidR="00FF41FF" w:rsidRPr="00FF41FF" w:rsidRDefault="00FF41FF" w:rsidP="003C5376">
            <w:pPr>
              <w:rPr>
                <w:rStyle w:val="q4iawc"/>
                <w:b/>
                <w:bCs/>
                <w:u w:val="single"/>
                <w:lang w:val="en"/>
              </w:rPr>
            </w:pPr>
            <w:r w:rsidRPr="00FF41FF">
              <w:rPr>
                <w:rStyle w:val="q4iawc"/>
                <w:b/>
                <w:bCs/>
                <w:u w:val="single"/>
                <w:lang w:val="en"/>
              </w:rPr>
              <w:t xml:space="preserve">Number                     </w:t>
            </w:r>
            <w:r>
              <w:rPr>
                <w:rStyle w:val="q4iawc"/>
                <w:b/>
                <w:bCs/>
                <w:u w:val="single"/>
                <w:lang w:val="en"/>
              </w:rPr>
              <w:t xml:space="preserve">       </w:t>
            </w:r>
            <w:r w:rsidRPr="00FF41FF">
              <w:rPr>
                <w:rStyle w:val="q4iawc"/>
                <w:b/>
                <w:bCs/>
                <w:u w:val="single"/>
                <w:lang w:val="en"/>
              </w:rPr>
              <w:t xml:space="preserve"> calendar element                                                                </w:t>
            </w:r>
            <w:r>
              <w:rPr>
                <w:rStyle w:val="q4iawc"/>
                <w:b/>
                <w:bCs/>
                <w:u w:val="single"/>
                <w:lang w:val="en"/>
              </w:rPr>
              <w:t xml:space="preserve">    </w:t>
            </w:r>
            <w:r w:rsidRPr="00FF41FF">
              <w:rPr>
                <w:rStyle w:val="q4iawc"/>
                <w:b/>
                <w:bCs/>
                <w:u w:val="single"/>
                <w:lang w:val="en"/>
              </w:rPr>
              <w:t xml:space="preserve">                degree</w:t>
            </w:r>
          </w:p>
          <w:p w14:paraId="799BBF4E" w14:textId="77777777" w:rsidR="00B30099" w:rsidRDefault="00B30099" w:rsidP="003E6A6B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155768F4" w14:textId="77777777" w:rsidR="00B30099" w:rsidRDefault="00B30099" w:rsidP="003C5376">
      <w:pPr>
        <w:rPr>
          <w:sz w:val="28"/>
          <w:szCs w:val="28"/>
          <w:lang w:bidi="ar-IQ"/>
        </w:rPr>
      </w:pPr>
    </w:p>
    <w:p w14:paraId="556207D8" w14:textId="77777777" w:rsidR="00EC2DE1" w:rsidRDefault="00EC2DE1" w:rsidP="003C5376">
      <w:pPr>
        <w:rPr>
          <w:sz w:val="28"/>
          <w:szCs w:val="28"/>
          <w:lang w:bidi="ar-IQ"/>
        </w:rPr>
      </w:pPr>
    </w:p>
    <w:p w14:paraId="2CD3D3F1" w14:textId="77777777" w:rsidR="00B30099" w:rsidRPr="003C5376" w:rsidRDefault="00B30099" w:rsidP="00825C5E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434B0CA1" w14:textId="77777777" w:rsidTr="00B30099">
        <w:tc>
          <w:tcPr>
            <w:tcW w:w="9576" w:type="dxa"/>
          </w:tcPr>
          <w:p w14:paraId="5576A2A9" w14:textId="77777777" w:rsidR="00B30099" w:rsidRDefault="00B30099" w:rsidP="001709E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31305129" w14:textId="77777777" w:rsidR="00B30099" w:rsidRDefault="00B30099" w:rsidP="003C5376">
      <w:pPr>
        <w:rPr>
          <w:sz w:val="28"/>
          <w:szCs w:val="28"/>
          <w:lang w:bidi="ar-IQ"/>
        </w:rPr>
      </w:pPr>
    </w:p>
    <w:p w14:paraId="25A64F1D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14:paraId="433AED40" w14:textId="77777777" w:rsidTr="00EC2DE1">
        <w:tc>
          <w:tcPr>
            <w:tcW w:w="9576" w:type="dxa"/>
          </w:tcPr>
          <w:p w14:paraId="7835CE5E" w14:textId="77777777" w:rsidR="00EC2DE1" w:rsidRDefault="00EC2DE1" w:rsidP="001709E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46AC88E4" w14:textId="77777777" w:rsidR="00F14F5F" w:rsidRDefault="00F14F5F" w:rsidP="003C5376">
      <w:pPr>
        <w:rPr>
          <w:sz w:val="28"/>
          <w:szCs w:val="28"/>
          <w:lang w:bidi="ar-IQ"/>
        </w:rPr>
      </w:pPr>
    </w:p>
    <w:p w14:paraId="640C6818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14:paraId="339DE2CE" w14:textId="77777777" w:rsidTr="00B71468">
        <w:tc>
          <w:tcPr>
            <w:tcW w:w="9576" w:type="dxa"/>
          </w:tcPr>
          <w:p w14:paraId="4B0255AE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4B12D692" w14:textId="77777777" w:rsidR="00B71468" w:rsidRDefault="00B71468" w:rsidP="003C5376">
      <w:pPr>
        <w:rPr>
          <w:sz w:val="28"/>
          <w:szCs w:val="28"/>
          <w:lang w:bidi="ar-IQ"/>
        </w:rPr>
      </w:pPr>
    </w:p>
    <w:p w14:paraId="2CBE81CC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14:paraId="6E39CB85" w14:textId="77777777" w:rsidTr="00D9555E">
        <w:tc>
          <w:tcPr>
            <w:tcW w:w="9576" w:type="dxa"/>
          </w:tcPr>
          <w:p w14:paraId="23863206" w14:textId="77777777" w:rsidR="00D9555E" w:rsidRDefault="00D9555E" w:rsidP="001709E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3A41A820" w14:textId="77777777" w:rsidR="00D9555E" w:rsidRDefault="00D9555E" w:rsidP="003C5376">
      <w:pPr>
        <w:rPr>
          <w:sz w:val="28"/>
          <w:szCs w:val="28"/>
          <w:lang w:bidi="ar-IQ"/>
        </w:rPr>
      </w:pPr>
    </w:p>
    <w:p w14:paraId="03DBA261" w14:textId="77777777" w:rsidR="00C32AFE" w:rsidRDefault="00C32AFE" w:rsidP="003C5376">
      <w:pPr>
        <w:rPr>
          <w:sz w:val="28"/>
          <w:szCs w:val="28"/>
          <w:lang w:bidi="ar-IQ"/>
        </w:rPr>
      </w:pPr>
    </w:p>
    <w:p w14:paraId="1BF1130C" w14:textId="77777777" w:rsidR="000F753F" w:rsidRDefault="000F753F" w:rsidP="003C5376">
      <w:pPr>
        <w:rPr>
          <w:sz w:val="28"/>
          <w:szCs w:val="28"/>
          <w:lang w:bidi="ar-IQ"/>
        </w:rPr>
      </w:pPr>
    </w:p>
    <w:p w14:paraId="0A74627E" w14:textId="77777777" w:rsidR="000F753F" w:rsidRDefault="000F753F" w:rsidP="003C5376">
      <w:pPr>
        <w:rPr>
          <w:sz w:val="28"/>
          <w:szCs w:val="28"/>
          <w:lang w:bidi="ar-IQ"/>
        </w:rPr>
      </w:pPr>
    </w:p>
    <w:p w14:paraId="2DF338EB" w14:textId="77777777" w:rsidR="000F753F" w:rsidRDefault="000F753F" w:rsidP="003C5376">
      <w:pPr>
        <w:rPr>
          <w:sz w:val="28"/>
          <w:szCs w:val="28"/>
          <w:lang w:bidi="ar-IQ"/>
        </w:rPr>
      </w:pPr>
    </w:p>
    <w:p w14:paraId="66DB4B3D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807"/>
        <w:gridCol w:w="2083"/>
        <w:gridCol w:w="2423"/>
        <w:gridCol w:w="1561"/>
        <w:gridCol w:w="1571"/>
      </w:tblGrid>
      <w:tr w:rsidR="006446D1" w14:paraId="77E94797" w14:textId="77777777" w:rsidTr="000F753F">
        <w:tc>
          <w:tcPr>
            <w:tcW w:w="912" w:type="dxa"/>
          </w:tcPr>
          <w:p w14:paraId="05E24206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540B9202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14:paraId="5AED288C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14:paraId="57396A2F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50AB796B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5D5DF0BC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0F753F" w14:paraId="6DF11144" w14:textId="77777777" w:rsidTr="0072562E">
        <w:tc>
          <w:tcPr>
            <w:tcW w:w="912" w:type="dxa"/>
          </w:tcPr>
          <w:p w14:paraId="4B6C7041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1A1B45F5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23578167" w14:textId="77777777" w:rsidR="000F753F" w:rsidRPr="000F753F" w:rsidRDefault="000F753F" w:rsidP="000F753F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6F0C0523" w14:textId="77777777" w:rsidR="000F753F" w:rsidRPr="00405D9B" w:rsidRDefault="000F753F" w:rsidP="000F753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3B2DFCD0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6E487D05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</w:tr>
      <w:tr w:rsidR="000F753F" w14:paraId="6607B868" w14:textId="77777777" w:rsidTr="0072562E">
        <w:tc>
          <w:tcPr>
            <w:tcW w:w="912" w:type="dxa"/>
          </w:tcPr>
          <w:p w14:paraId="54303FA2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5A061346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361E5413" w14:textId="77777777" w:rsidR="000F753F" w:rsidRPr="000F753F" w:rsidRDefault="000F753F" w:rsidP="000F753F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448C291B" w14:textId="77777777" w:rsidR="000F753F" w:rsidRPr="00405D9B" w:rsidRDefault="000F753F" w:rsidP="000F753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5011C03B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540885F4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</w:tr>
      <w:tr w:rsidR="000F753F" w14:paraId="066AD1A7" w14:textId="77777777" w:rsidTr="0072562E">
        <w:tc>
          <w:tcPr>
            <w:tcW w:w="912" w:type="dxa"/>
          </w:tcPr>
          <w:p w14:paraId="513A54A8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45CE99EE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21F424B1" w14:textId="77777777" w:rsidR="000F753F" w:rsidRPr="000F753F" w:rsidRDefault="000F753F" w:rsidP="000F753F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2E305CFD" w14:textId="77777777" w:rsidR="000F753F" w:rsidRPr="00405D9B" w:rsidRDefault="000F753F" w:rsidP="000F753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106C22B7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1F7C80ED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</w:tr>
      <w:tr w:rsidR="00A6309C" w14:paraId="2D26AAB5" w14:textId="77777777" w:rsidTr="0072562E">
        <w:tc>
          <w:tcPr>
            <w:tcW w:w="912" w:type="dxa"/>
          </w:tcPr>
          <w:p w14:paraId="4AF9A712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668B283E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0393B00A" w14:textId="77777777" w:rsidR="00A6309C" w:rsidRPr="000F753F" w:rsidRDefault="00A6309C" w:rsidP="00A6309C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53D5171F" w14:textId="77777777" w:rsidR="00A6309C" w:rsidRPr="00405D9B" w:rsidRDefault="00A6309C" w:rsidP="00A630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30E4CF89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54FA9B5A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</w:tr>
      <w:tr w:rsidR="00A6309C" w14:paraId="6BEAA456" w14:textId="77777777" w:rsidTr="0072562E">
        <w:tc>
          <w:tcPr>
            <w:tcW w:w="912" w:type="dxa"/>
          </w:tcPr>
          <w:p w14:paraId="3F6FA185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389434E6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28BE1D45" w14:textId="77777777" w:rsidR="00A6309C" w:rsidRPr="000F753F" w:rsidRDefault="00A6309C" w:rsidP="00A6309C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20759F02" w14:textId="77777777" w:rsidR="00A6309C" w:rsidRPr="00405D9B" w:rsidRDefault="00A6309C" w:rsidP="00A630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5B61D961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53DD4D48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</w:tr>
      <w:tr w:rsidR="00A6309C" w14:paraId="2D21F1CA" w14:textId="77777777" w:rsidTr="0072562E">
        <w:tc>
          <w:tcPr>
            <w:tcW w:w="912" w:type="dxa"/>
          </w:tcPr>
          <w:p w14:paraId="23AF67A3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1B279D60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59CD3873" w14:textId="77777777" w:rsidR="00A6309C" w:rsidRPr="000F753F" w:rsidRDefault="00A6309C" w:rsidP="00A6309C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30FB860B" w14:textId="77777777" w:rsidR="00A6309C" w:rsidRPr="00405D9B" w:rsidRDefault="00A6309C" w:rsidP="00A630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3C522DE9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37B81C49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</w:tr>
      <w:tr w:rsidR="00A6309C" w14:paraId="100392A6" w14:textId="77777777" w:rsidTr="0072562E">
        <w:tc>
          <w:tcPr>
            <w:tcW w:w="912" w:type="dxa"/>
          </w:tcPr>
          <w:p w14:paraId="0A45A0FC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2C3DABC7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54F3CF07" w14:textId="77777777" w:rsidR="00A6309C" w:rsidRPr="000F753F" w:rsidRDefault="00A6309C" w:rsidP="00A6309C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285A224D" w14:textId="77777777" w:rsidR="00A6309C" w:rsidRPr="00405D9B" w:rsidRDefault="00A6309C" w:rsidP="00A6309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24E2A6E3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26290DCF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741D929D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2D8E8699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7A0038" w14:paraId="46A6A6E4" w14:textId="77777777" w:rsidTr="00915079">
        <w:tc>
          <w:tcPr>
            <w:tcW w:w="4679" w:type="dxa"/>
          </w:tcPr>
          <w:p w14:paraId="4FCE7545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671" w:type="dxa"/>
          </w:tcPr>
          <w:p w14:paraId="3E75C22A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0855742F" w14:textId="77777777" w:rsidTr="00915079">
        <w:tc>
          <w:tcPr>
            <w:tcW w:w="4679" w:type="dxa"/>
          </w:tcPr>
          <w:p w14:paraId="025D464F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671" w:type="dxa"/>
          </w:tcPr>
          <w:p w14:paraId="73F15C90" w14:textId="77777777" w:rsidR="00AD757D" w:rsidRDefault="00AD757D" w:rsidP="00AD75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</w:t>
            </w:r>
          </w:p>
          <w:p w14:paraId="0D78E46C" w14:textId="77777777" w:rsidR="00AD757D" w:rsidRDefault="00AD757D" w:rsidP="00AD75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- ESSENTIALS OF GENERAL CHEMISTRY</w:t>
            </w:r>
          </w:p>
          <w:p w14:paraId="71DFB5A9" w14:textId="77777777" w:rsidR="00AD757D" w:rsidRDefault="00AD757D" w:rsidP="00AD75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By EBBING GABBON RAGSDALE</w:t>
            </w:r>
          </w:p>
          <w:p w14:paraId="2E48F79A" w14:textId="77777777" w:rsidR="00AD757D" w:rsidRDefault="00AD757D" w:rsidP="00AD75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</w:t>
            </w:r>
          </w:p>
          <w:p w14:paraId="404F954E" w14:textId="77777777" w:rsidR="00AD757D" w:rsidRDefault="00AD757D" w:rsidP="00AD75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- CHEMICAL PRINCIPLES</w:t>
            </w:r>
          </w:p>
          <w:p w14:paraId="668A47D8" w14:textId="481F9A51" w:rsidR="00AD757D" w:rsidRDefault="00AD757D" w:rsidP="00AD757D">
            <w:pPr>
              <w:rPr>
                <w:sz w:val="28"/>
                <w:szCs w:val="28"/>
                <w:lang w:bidi="ar-IQ"/>
              </w:rPr>
            </w:pPr>
            <w:r>
              <w:rPr>
                <w:rFonts w:ascii="Calibri-Bold" w:hAnsi="Calibri-Bold" w:cs="Calibri-Bold"/>
                <w:b/>
                <w:bCs/>
              </w:rPr>
              <w:t>By Steven S Zumdahl - 4</w:t>
            </w:r>
            <w:r>
              <w:rPr>
                <w:rFonts w:ascii="Calibri-Bold" w:hAnsi="Calibri-Bold" w:cs="Calibri-Bold"/>
                <w:b/>
                <w:bCs/>
                <w:sz w:val="14"/>
                <w:szCs w:val="14"/>
              </w:rPr>
              <w:t xml:space="preserve">th </w:t>
            </w:r>
            <w:r>
              <w:rPr>
                <w:rFonts w:ascii="Calibri-Bold" w:hAnsi="Calibri-Bold" w:cs="Calibri-Bold"/>
                <w:b/>
                <w:bCs/>
              </w:rPr>
              <w:t>edition</w:t>
            </w:r>
          </w:p>
          <w:p w14:paraId="4F5EF122" w14:textId="7B663F33" w:rsidR="007A0038" w:rsidRDefault="007A0038" w:rsidP="00915079">
            <w:pPr>
              <w:rPr>
                <w:sz w:val="28"/>
                <w:szCs w:val="28"/>
                <w:lang w:bidi="ar-IQ"/>
              </w:rPr>
            </w:pPr>
          </w:p>
        </w:tc>
      </w:tr>
      <w:tr w:rsidR="00A6309C" w14:paraId="4638EE2F" w14:textId="77777777" w:rsidTr="00915079">
        <w:tc>
          <w:tcPr>
            <w:tcW w:w="4679" w:type="dxa"/>
          </w:tcPr>
          <w:p w14:paraId="5156D67C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671" w:type="dxa"/>
            <w:vAlign w:val="center"/>
          </w:tcPr>
          <w:p w14:paraId="0B6F41B8" w14:textId="77777777" w:rsidR="00A6309C" w:rsidRPr="00DB131F" w:rsidRDefault="00A6309C" w:rsidP="00A6309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915079" w14:paraId="39B1299B" w14:textId="77777777" w:rsidTr="00915079">
        <w:tc>
          <w:tcPr>
            <w:tcW w:w="4679" w:type="dxa"/>
          </w:tcPr>
          <w:p w14:paraId="11165FB6" w14:textId="77777777" w:rsidR="00915079" w:rsidRDefault="00915079" w:rsidP="0091507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2628C68" w14:textId="22E367AE" w:rsidR="00915079" w:rsidRDefault="00915079" w:rsidP="00915079">
            <w:pPr>
              <w:rPr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Google </w:t>
            </w:r>
          </w:p>
        </w:tc>
      </w:tr>
    </w:tbl>
    <w:p w14:paraId="5C95DF25" w14:textId="77777777" w:rsidR="007A0038" w:rsidRDefault="007A0038" w:rsidP="003C5376">
      <w:pPr>
        <w:rPr>
          <w:sz w:val="28"/>
          <w:szCs w:val="28"/>
          <w:lang w:bidi="ar-IQ"/>
        </w:rPr>
      </w:pPr>
    </w:p>
    <w:p w14:paraId="7C9E8559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14:paraId="59C4D36B" w14:textId="77777777" w:rsidTr="007A0038">
        <w:tc>
          <w:tcPr>
            <w:tcW w:w="9576" w:type="dxa"/>
          </w:tcPr>
          <w:p w14:paraId="686EB1A6" w14:textId="77777777" w:rsidR="00A6309C" w:rsidRPr="00A6309C" w:rsidRDefault="00A6309C" w:rsidP="001709EF">
            <w:pPr>
              <w:rPr>
                <w:sz w:val="28"/>
                <w:szCs w:val="28"/>
                <w:rtl/>
                <w:lang w:bidi="ar-IQ"/>
              </w:rPr>
            </w:pPr>
          </w:p>
          <w:p w14:paraId="79A21321" w14:textId="77777777" w:rsidR="007A0038" w:rsidRDefault="007A0038" w:rsidP="001709E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6EEFA894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5"/>
    <w:rsid w:val="00010D25"/>
    <w:rsid w:val="00025541"/>
    <w:rsid w:val="00063594"/>
    <w:rsid w:val="000E5EBD"/>
    <w:rsid w:val="000F6501"/>
    <w:rsid w:val="000F753F"/>
    <w:rsid w:val="00140456"/>
    <w:rsid w:val="001709EF"/>
    <w:rsid w:val="001B3DE4"/>
    <w:rsid w:val="001B5F8D"/>
    <w:rsid w:val="002444CC"/>
    <w:rsid w:val="00303724"/>
    <w:rsid w:val="00326EAA"/>
    <w:rsid w:val="003628DD"/>
    <w:rsid w:val="003C5376"/>
    <w:rsid w:val="003E5134"/>
    <w:rsid w:val="003E6A6B"/>
    <w:rsid w:val="00414CE6"/>
    <w:rsid w:val="00450A29"/>
    <w:rsid w:val="00455F43"/>
    <w:rsid w:val="004A752A"/>
    <w:rsid w:val="004D4A44"/>
    <w:rsid w:val="004E39CE"/>
    <w:rsid w:val="00504C8C"/>
    <w:rsid w:val="0057145E"/>
    <w:rsid w:val="00573C37"/>
    <w:rsid w:val="0057781E"/>
    <w:rsid w:val="005B0F2A"/>
    <w:rsid w:val="005D4290"/>
    <w:rsid w:val="006006FD"/>
    <w:rsid w:val="006446D1"/>
    <w:rsid w:val="00650F85"/>
    <w:rsid w:val="006720B5"/>
    <w:rsid w:val="00697792"/>
    <w:rsid w:val="006C47A9"/>
    <w:rsid w:val="00733CF4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25C5E"/>
    <w:rsid w:val="00830A29"/>
    <w:rsid w:val="0083105D"/>
    <w:rsid w:val="008B4121"/>
    <w:rsid w:val="00907CCE"/>
    <w:rsid w:val="00913302"/>
    <w:rsid w:val="00915079"/>
    <w:rsid w:val="009300F3"/>
    <w:rsid w:val="00942D80"/>
    <w:rsid w:val="00954A62"/>
    <w:rsid w:val="009F52EA"/>
    <w:rsid w:val="00A277C0"/>
    <w:rsid w:val="00A6309C"/>
    <w:rsid w:val="00AB0D4C"/>
    <w:rsid w:val="00AD757D"/>
    <w:rsid w:val="00B032F2"/>
    <w:rsid w:val="00B05EE5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34DFF"/>
    <w:rsid w:val="00C535D5"/>
    <w:rsid w:val="00C64481"/>
    <w:rsid w:val="00D23089"/>
    <w:rsid w:val="00D65DF6"/>
    <w:rsid w:val="00D7064B"/>
    <w:rsid w:val="00D7350B"/>
    <w:rsid w:val="00D85CC8"/>
    <w:rsid w:val="00D9555E"/>
    <w:rsid w:val="00D95AE3"/>
    <w:rsid w:val="00DA5DB3"/>
    <w:rsid w:val="00DB162C"/>
    <w:rsid w:val="00DD1C92"/>
    <w:rsid w:val="00DD6DE9"/>
    <w:rsid w:val="00DF494C"/>
    <w:rsid w:val="00E002D0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1801"/>
    <w:rsid w:val="00F45A45"/>
    <w:rsid w:val="00F63982"/>
    <w:rsid w:val="00F87488"/>
    <w:rsid w:val="00FA4EDD"/>
    <w:rsid w:val="00FD0CC6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EF82"/>
  <w15:docId w15:val="{14861C63-315B-4309-876C-C1B89894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q4iawc">
    <w:name w:val="q4iawc"/>
    <w:basedOn w:val="DefaultParagraphFont"/>
    <w:rsid w:val="00DD6DE9"/>
  </w:style>
  <w:style w:type="paragraph" w:styleId="ListParagraph">
    <w:name w:val="List Paragraph"/>
    <w:basedOn w:val="Normal"/>
    <w:uiPriority w:val="34"/>
    <w:qFormat/>
    <w:rsid w:val="000F753F"/>
    <w:pPr>
      <w:ind w:left="720"/>
      <w:contextualSpacing/>
    </w:pPr>
  </w:style>
  <w:style w:type="character" w:customStyle="1" w:styleId="viiyi">
    <w:name w:val="viiyi"/>
    <w:basedOn w:val="DefaultParagraphFont"/>
    <w:rsid w:val="00A6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44A7-12E5-43F0-B323-F0CDADB5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2</cp:revision>
  <cp:lastPrinted>2023-11-28T08:22:00Z</cp:lastPrinted>
  <dcterms:created xsi:type="dcterms:W3CDTF">2024-01-28T07:58:00Z</dcterms:created>
  <dcterms:modified xsi:type="dcterms:W3CDTF">2024-01-28T07:58:00Z</dcterms:modified>
</cp:coreProperties>
</file>