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86A" w14:textId="77777777" w:rsidR="00063594" w:rsidRP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Mi</w:t>
      </w:r>
      <w:r w:rsidR="00EF554B">
        <w:rPr>
          <w:b/>
          <w:bCs/>
          <w:sz w:val="24"/>
          <w:szCs w:val="24"/>
          <w:lang w:bidi="ar-IQ"/>
        </w:rPr>
        <w:t>nistry of Higher Education and S</w:t>
      </w:r>
      <w:r w:rsidRPr="003C5376">
        <w:rPr>
          <w:b/>
          <w:bCs/>
          <w:sz w:val="24"/>
          <w:szCs w:val="24"/>
          <w:lang w:bidi="ar-IQ"/>
        </w:rPr>
        <w:t>cientific Research</w:t>
      </w:r>
    </w:p>
    <w:p w14:paraId="3C3C69E4" w14:textId="77777777" w:rsidR="003C5376" w:rsidRP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Supervision and Scientific Evaluation Body</w:t>
      </w:r>
    </w:p>
    <w:p w14:paraId="74B7326E" w14:textId="77777777" w:rsid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Quality Assurance and Academic Accreditation Office</w:t>
      </w:r>
    </w:p>
    <w:p w14:paraId="3316A7AA" w14:textId="77777777" w:rsidR="003C5376" w:rsidRDefault="003C5376" w:rsidP="00414CE6">
      <w:pPr>
        <w:rPr>
          <w:b/>
          <w:bCs/>
          <w:sz w:val="24"/>
          <w:szCs w:val="24"/>
          <w:lang w:bidi="ar-IQ"/>
        </w:rPr>
      </w:pPr>
    </w:p>
    <w:p w14:paraId="072AE86C" w14:textId="77777777" w:rsidR="003C5376" w:rsidRPr="00EF554B" w:rsidRDefault="003C5376" w:rsidP="003C5376">
      <w:pPr>
        <w:jc w:val="center"/>
        <w:rPr>
          <w:b/>
          <w:bCs/>
          <w:sz w:val="32"/>
          <w:szCs w:val="32"/>
          <w:u w:val="single"/>
          <w:lang w:bidi="ar-IQ"/>
        </w:rPr>
      </w:pPr>
      <w:r w:rsidRPr="00EF554B">
        <w:rPr>
          <w:b/>
          <w:bCs/>
          <w:sz w:val="32"/>
          <w:szCs w:val="32"/>
          <w:u w:val="single"/>
          <w:lang w:bidi="ar-IQ"/>
        </w:rPr>
        <w:t>Course Description Sample</w:t>
      </w:r>
    </w:p>
    <w:p w14:paraId="14232B8A" w14:textId="77777777" w:rsidR="003C5376" w:rsidRDefault="003C5376" w:rsidP="003C5376">
      <w:pPr>
        <w:jc w:val="center"/>
        <w:rPr>
          <w:b/>
          <w:bCs/>
          <w:sz w:val="32"/>
          <w:szCs w:val="32"/>
          <w:lang w:bidi="ar-IQ"/>
        </w:rPr>
      </w:pPr>
    </w:p>
    <w:p w14:paraId="2449F85E" w14:textId="77777777" w:rsidR="003C5376" w:rsidRDefault="00A92AD1" w:rsidP="003C5376">
      <w:pPr>
        <w:rPr>
          <w:b/>
          <w:bCs/>
          <w:sz w:val="28"/>
          <w:szCs w:val="28"/>
          <w:lang w:bidi="ar-IQ"/>
        </w:rPr>
      </w:pPr>
      <w:r>
        <w:rPr>
          <w:b/>
          <w:bCs/>
          <w:sz w:val="28"/>
          <w:szCs w:val="28"/>
          <w:lang w:bidi="ar-IQ"/>
        </w:rPr>
        <w:t>Subject: Feasibility studies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5376" w14:paraId="1484B363" w14:textId="77777777" w:rsidTr="003C5376">
        <w:tc>
          <w:tcPr>
            <w:tcW w:w="9576" w:type="dxa"/>
          </w:tcPr>
          <w:p w14:paraId="44CA0092" w14:textId="77777777" w:rsidR="003C5376" w:rsidRDefault="003C5376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This </w:t>
            </w:r>
            <w:r w:rsidR="0075366F">
              <w:rPr>
                <w:sz w:val="28"/>
                <w:szCs w:val="28"/>
                <w:lang w:bidi="ar-IQ"/>
              </w:rPr>
              <w:t xml:space="preserve">course description provides a brief survey of the most important characteristics, expected learning output, showing whether students have made full use </w:t>
            </w:r>
            <w:proofErr w:type="spellStart"/>
            <w:r w:rsidR="0075366F">
              <w:rPr>
                <w:sz w:val="28"/>
                <w:szCs w:val="28"/>
                <w:lang w:bidi="ar-IQ"/>
              </w:rPr>
              <w:t>f</w:t>
            </w:r>
            <w:proofErr w:type="spellEnd"/>
            <w:r w:rsidR="0075366F">
              <w:rPr>
                <w:sz w:val="28"/>
                <w:szCs w:val="28"/>
                <w:lang w:bidi="ar-IQ"/>
              </w:rPr>
              <w:t xml:space="preserve"> the learning opportunities. These characteristics have to be matched with the description of the program.</w:t>
            </w:r>
          </w:p>
        </w:tc>
      </w:tr>
    </w:tbl>
    <w:p w14:paraId="41E2A858" w14:textId="77777777" w:rsidR="003C5376" w:rsidRDefault="003C5376" w:rsidP="003C5376">
      <w:pPr>
        <w:rPr>
          <w:sz w:val="28"/>
          <w:szCs w:val="28"/>
          <w:lang w:bidi="ar-IQ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63"/>
        <w:gridCol w:w="5287"/>
      </w:tblGrid>
      <w:tr w:rsidR="006720B5" w14:paraId="15AD467E" w14:textId="77777777" w:rsidTr="006720B5">
        <w:tc>
          <w:tcPr>
            <w:tcW w:w="4158" w:type="dxa"/>
          </w:tcPr>
          <w:p w14:paraId="2F610778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1. Educational Institution</w:t>
            </w:r>
          </w:p>
        </w:tc>
        <w:tc>
          <w:tcPr>
            <w:tcW w:w="5418" w:type="dxa"/>
          </w:tcPr>
          <w:p w14:paraId="386855B8" w14:textId="51F4B5C5" w:rsidR="006720B5" w:rsidRDefault="00EF554B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Shatt Al-Arab University </w:t>
            </w:r>
          </w:p>
        </w:tc>
      </w:tr>
      <w:tr w:rsidR="006720B5" w14:paraId="25DF648E" w14:textId="77777777" w:rsidTr="006720B5">
        <w:tc>
          <w:tcPr>
            <w:tcW w:w="4158" w:type="dxa"/>
          </w:tcPr>
          <w:p w14:paraId="337610AA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2. Department / Center</w:t>
            </w:r>
          </w:p>
        </w:tc>
        <w:tc>
          <w:tcPr>
            <w:tcW w:w="5418" w:type="dxa"/>
          </w:tcPr>
          <w:p w14:paraId="536A08C6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Business Administration</w:t>
            </w:r>
          </w:p>
        </w:tc>
      </w:tr>
      <w:tr w:rsidR="006720B5" w14:paraId="4100BF82" w14:textId="77777777" w:rsidTr="006720B5">
        <w:tc>
          <w:tcPr>
            <w:tcW w:w="4158" w:type="dxa"/>
          </w:tcPr>
          <w:p w14:paraId="06216026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3. Course Title /Code</w:t>
            </w:r>
          </w:p>
        </w:tc>
        <w:tc>
          <w:tcPr>
            <w:tcW w:w="5418" w:type="dxa"/>
          </w:tcPr>
          <w:p w14:paraId="49724CFF" w14:textId="77777777" w:rsidR="006720B5" w:rsidRDefault="00451D6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Feasibility </w:t>
            </w:r>
            <w:proofErr w:type="spellStart"/>
            <w:r>
              <w:rPr>
                <w:sz w:val="28"/>
                <w:szCs w:val="28"/>
                <w:lang w:bidi="ar-IQ"/>
              </w:rPr>
              <w:t>syudies</w:t>
            </w:r>
            <w:proofErr w:type="spellEnd"/>
          </w:p>
        </w:tc>
      </w:tr>
      <w:tr w:rsidR="006720B5" w14:paraId="48357D7C" w14:textId="77777777" w:rsidTr="006720B5">
        <w:tc>
          <w:tcPr>
            <w:tcW w:w="4158" w:type="dxa"/>
          </w:tcPr>
          <w:p w14:paraId="54BFB524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4. Lecturer Name</w:t>
            </w:r>
          </w:p>
        </w:tc>
        <w:tc>
          <w:tcPr>
            <w:tcW w:w="5418" w:type="dxa"/>
          </w:tcPr>
          <w:p w14:paraId="59951AE4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Amer </w:t>
            </w:r>
            <w:proofErr w:type="spellStart"/>
            <w:r>
              <w:rPr>
                <w:sz w:val="28"/>
                <w:szCs w:val="28"/>
                <w:lang w:bidi="ar-IQ"/>
              </w:rPr>
              <w:t>jameel</w:t>
            </w:r>
            <w:proofErr w:type="spellEnd"/>
          </w:p>
        </w:tc>
      </w:tr>
      <w:tr w:rsidR="006720B5" w14:paraId="02FFA765" w14:textId="77777777" w:rsidTr="006720B5">
        <w:tc>
          <w:tcPr>
            <w:tcW w:w="4158" w:type="dxa"/>
          </w:tcPr>
          <w:p w14:paraId="471BE406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5. Type of Teaching</w:t>
            </w:r>
          </w:p>
        </w:tc>
        <w:tc>
          <w:tcPr>
            <w:tcW w:w="5418" w:type="dxa"/>
          </w:tcPr>
          <w:p w14:paraId="14079C30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Attendance</w:t>
            </w:r>
          </w:p>
        </w:tc>
      </w:tr>
      <w:tr w:rsidR="006720B5" w14:paraId="54ADF401" w14:textId="77777777" w:rsidTr="006720B5">
        <w:tc>
          <w:tcPr>
            <w:tcW w:w="4158" w:type="dxa"/>
          </w:tcPr>
          <w:p w14:paraId="24C58BE2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6. Academic Year /Term</w:t>
            </w:r>
          </w:p>
        </w:tc>
        <w:tc>
          <w:tcPr>
            <w:tcW w:w="5418" w:type="dxa"/>
          </w:tcPr>
          <w:p w14:paraId="49942DCD" w14:textId="4E79A847" w:rsidR="006720B5" w:rsidRDefault="00974D0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202</w:t>
            </w:r>
            <w:r w:rsidR="007A2CD8">
              <w:rPr>
                <w:sz w:val="28"/>
                <w:szCs w:val="28"/>
                <w:lang w:bidi="ar-IQ"/>
              </w:rPr>
              <w:t>4-2025</w:t>
            </w:r>
          </w:p>
        </w:tc>
      </w:tr>
      <w:tr w:rsidR="006720B5" w14:paraId="0EEDABB0" w14:textId="77777777" w:rsidTr="006720B5">
        <w:tc>
          <w:tcPr>
            <w:tcW w:w="4158" w:type="dxa"/>
          </w:tcPr>
          <w:p w14:paraId="30769EBC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7. Total No</w:t>
            </w:r>
            <w:r w:rsidR="00EF554B">
              <w:rPr>
                <w:sz w:val="28"/>
                <w:szCs w:val="28"/>
                <w:lang w:bidi="ar-IQ"/>
              </w:rPr>
              <w:t>.</w:t>
            </w:r>
            <w:r>
              <w:rPr>
                <w:sz w:val="28"/>
                <w:szCs w:val="28"/>
                <w:lang w:bidi="ar-IQ"/>
              </w:rPr>
              <w:t xml:space="preserve"> of Teaching Hours</w:t>
            </w:r>
          </w:p>
        </w:tc>
        <w:tc>
          <w:tcPr>
            <w:tcW w:w="5418" w:type="dxa"/>
          </w:tcPr>
          <w:p w14:paraId="51B45A01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30 Hours</w:t>
            </w:r>
          </w:p>
        </w:tc>
      </w:tr>
      <w:tr w:rsidR="006720B5" w14:paraId="05F714FB" w14:textId="77777777" w:rsidTr="006720B5">
        <w:tc>
          <w:tcPr>
            <w:tcW w:w="4158" w:type="dxa"/>
          </w:tcPr>
          <w:p w14:paraId="4EE031D0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8. Date </w:t>
            </w:r>
            <w:proofErr w:type="spellStart"/>
            <w:r>
              <w:rPr>
                <w:sz w:val="28"/>
                <w:szCs w:val="28"/>
                <w:lang w:bidi="ar-IQ"/>
              </w:rPr>
              <w:t>f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Preparing this Course Description</w:t>
            </w:r>
          </w:p>
        </w:tc>
        <w:tc>
          <w:tcPr>
            <w:tcW w:w="5418" w:type="dxa"/>
          </w:tcPr>
          <w:p w14:paraId="09E3DF38" w14:textId="20FB316F" w:rsidR="006720B5" w:rsidRDefault="00EC154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1/9/2025</w:t>
            </w:r>
          </w:p>
        </w:tc>
      </w:tr>
    </w:tbl>
    <w:p w14:paraId="72EC860C" w14:textId="77777777" w:rsidR="006720B5" w:rsidRDefault="006720B5" w:rsidP="003C5376">
      <w:pPr>
        <w:rPr>
          <w:sz w:val="28"/>
          <w:szCs w:val="28"/>
          <w:lang w:bidi="ar-IQ"/>
        </w:rPr>
      </w:pPr>
    </w:p>
    <w:p w14:paraId="76DF6248" w14:textId="77777777" w:rsidR="00A277C0" w:rsidRDefault="00A277C0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9. </w:t>
      </w:r>
      <w:r w:rsidRPr="00EF554B">
        <w:rPr>
          <w:b/>
          <w:bCs/>
          <w:sz w:val="28"/>
          <w:szCs w:val="28"/>
          <w:lang w:bidi="ar-IQ"/>
        </w:rPr>
        <w:t>Course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77C0" w14:paraId="591CF34E" w14:textId="77777777" w:rsidTr="00A277C0">
        <w:tc>
          <w:tcPr>
            <w:tcW w:w="9576" w:type="dxa"/>
          </w:tcPr>
          <w:p w14:paraId="72CA61F5" w14:textId="77777777" w:rsidR="00A277C0" w:rsidRDefault="00E610D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A623F6">
              <w:rPr>
                <w:sz w:val="28"/>
                <w:szCs w:val="28"/>
                <w:lang w:bidi="ar-IQ"/>
              </w:rPr>
              <w:t xml:space="preserve">Providing the student with the most important </w:t>
            </w:r>
            <w:proofErr w:type="gramStart"/>
            <w:r>
              <w:rPr>
                <w:sz w:val="28"/>
                <w:szCs w:val="28"/>
                <w:lang w:bidi="ar-IQ"/>
              </w:rPr>
              <w:t>principles</w:t>
            </w:r>
            <w:r w:rsidR="00A623F6">
              <w:rPr>
                <w:sz w:val="28"/>
                <w:szCs w:val="28"/>
                <w:lang w:bidi="ar-IQ"/>
              </w:rPr>
              <w:t xml:space="preserve"> ,</w:t>
            </w:r>
            <w:proofErr w:type="gramEnd"/>
            <w:r w:rsidR="00A623F6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>basics and methods of feasibility study and its applications in investment projects .</w:t>
            </w:r>
          </w:p>
        </w:tc>
      </w:tr>
      <w:tr w:rsidR="00A277C0" w14:paraId="3F1C54AC" w14:textId="77777777" w:rsidTr="00A277C0">
        <w:tc>
          <w:tcPr>
            <w:tcW w:w="9576" w:type="dxa"/>
          </w:tcPr>
          <w:p w14:paraId="46AEE88D" w14:textId="77777777" w:rsidR="00A277C0" w:rsidRDefault="00E610D9" w:rsidP="00E610D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b. </w:t>
            </w:r>
            <w:proofErr w:type="gramStart"/>
            <w:r>
              <w:rPr>
                <w:sz w:val="28"/>
                <w:szCs w:val="28"/>
                <w:lang w:bidi="ar-IQ"/>
              </w:rPr>
              <w:t>familiarize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students with the methods of studying the feasibility of projects and the possibility of their application</w:t>
            </w:r>
          </w:p>
        </w:tc>
      </w:tr>
      <w:tr w:rsidR="00A277C0" w14:paraId="541B38BE" w14:textId="77777777" w:rsidTr="00A277C0">
        <w:tc>
          <w:tcPr>
            <w:tcW w:w="9576" w:type="dxa"/>
          </w:tcPr>
          <w:p w14:paraId="3CE91018" w14:textId="77777777" w:rsidR="00A277C0" w:rsidRDefault="00BD289A" w:rsidP="00E610D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</w:t>
            </w:r>
            <w:r w:rsidR="00F5779C">
              <w:rPr>
                <w:sz w:val="28"/>
                <w:szCs w:val="28"/>
                <w:lang w:bidi="ar-IQ"/>
              </w:rPr>
              <w:t xml:space="preserve"> </w:t>
            </w:r>
            <w:r w:rsidR="00974324">
              <w:rPr>
                <w:sz w:val="28"/>
                <w:szCs w:val="28"/>
                <w:lang w:bidi="ar-IQ"/>
              </w:rPr>
              <w:t xml:space="preserve">The graduate acquires knowledge of the methods of the feasibility </w:t>
            </w:r>
            <w:r w:rsidR="00F5779C">
              <w:rPr>
                <w:sz w:val="28"/>
                <w:szCs w:val="28"/>
                <w:lang w:bidi="ar-IQ"/>
              </w:rPr>
              <w:t>study</w:t>
            </w:r>
            <w:r w:rsidR="00974324">
              <w:rPr>
                <w:sz w:val="28"/>
                <w:szCs w:val="28"/>
                <w:lang w:bidi="ar-IQ"/>
              </w:rPr>
              <w:t xml:space="preserve"> and its object</w:t>
            </w:r>
            <w:r w:rsidR="00F5779C">
              <w:rPr>
                <w:sz w:val="28"/>
                <w:szCs w:val="28"/>
                <w:lang w:bidi="ar-IQ"/>
              </w:rPr>
              <w:t>ive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A277C0" w14:paraId="0508327A" w14:textId="77777777" w:rsidTr="00A277C0">
        <w:tc>
          <w:tcPr>
            <w:tcW w:w="9576" w:type="dxa"/>
          </w:tcPr>
          <w:p w14:paraId="335CAA90" w14:textId="77777777" w:rsidR="00A277C0" w:rsidRDefault="00BD289A" w:rsidP="00E610D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d</w:t>
            </w:r>
            <w:r w:rsidR="00EF554B">
              <w:rPr>
                <w:sz w:val="28"/>
                <w:szCs w:val="28"/>
                <w:lang w:bidi="ar-IQ"/>
              </w:rPr>
              <w:t>.</w:t>
            </w:r>
            <w:r w:rsidR="001C12D5">
              <w:rPr>
                <w:sz w:val="28"/>
                <w:szCs w:val="28"/>
                <w:lang w:bidi="ar-IQ"/>
              </w:rPr>
              <w:t xml:space="preserve"> Develop and develop skills in the decision-making process and how to build a method for a feasibility study and the possibility of making the right decision about it</w:t>
            </w:r>
          </w:p>
        </w:tc>
      </w:tr>
      <w:tr w:rsidR="00A277C0" w14:paraId="5F6EF91B" w14:textId="77777777" w:rsidTr="00A277C0">
        <w:tc>
          <w:tcPr>
            <w:tcW w:w="9576" w:type="dxa"/>
          </w:tcPr>
          <w:p w14:paraId="268535D5" w14:textId="77777777" w:rsidR="00A277C0" w:rsidRDefault="00BD289A" w:rsidP="00E610D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e.</w:t>
            </w:r>
            <w:r w:rsidR="0070004A">
              <w:rPr>
                <w:sz w:val="28"/>
                <w:szCs w:val="28"/>
                <w:lang w:bidi="ar-IQ"/>
              </w:rPr>
              <w:t xml:space="preserve"> The graduate acquires teaching and creative learning skills</w:t>
            </w:r>
          </w:p>
        </w:tc>
      </w:tr>
    </w:tbl>
    <w:p w14:paraId="3F575AA6" w14:textId="77777777" w:rsidR="00A277C0" w:rsidRDefault="00A277C0" w:rsidP="003C5376">
      <w:pPr>
        <w:rPr>
          <w:sz w:val="28"/>
          <w:szCs w:val="28"/>
          <w:lang w:bidi="ar-IQ"/>
        </w:rPr>
      </w:pPr>
    </w:p>
    <w:p w14:paraId="153D63FB" w14:textId="77777777" w:rsidR="00BD289A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10. </w:t>
      </w:r>
      <w:r w:rsidRPr="00EF554B">
        <w:rPr>
          <w:b/>
          <w:bCs/>
          <w:sz w:val="28"/>
          <w:szCs w:val="28"/>
          <w:lang w:bidi="ar-IQ"/>
        </w:rPr>
        <w:t>Course Output, Methodology and Evaluation</w:t>
      </w:r>
    </w:p>
    <w:p w14:paraId="6F314735" w14:textId="77777777" w:rsidR="00BF6521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(A) </w:t>
      </w:r>
      <w:r w:rsidRPr="00EF554B">
        <w:rPr>
          <w:b/>
          <w:bCs/>
          <w:sz w:val="28"/>
          <w:szCs w:val="28"/>
          <w:lang w:bidi="ar-IQ"/>
        </w:rPr>
        <w:t>Cognitive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6521" w14:paraId="33DE1A39" w14:textId="77777777" w:rsidTr="00BF6521">
        <w:tc>
          <w:tcPr>
            <w:tcW w:w="9576" w:type="dxa"/>
          </w:tcPr>
          <w:p w14:paraId="5085B0D7" w14:textId="77777777" w:rsidR="00BF6521" w:rsidRDefault="00BF6521" w:rsidP="005D0B52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Enabling students to acquire knowledge an</w:t>
            </w:r>
            <w:r w:rsidR="005E4465">
              <w:rPr>
                <w:sz w:val="28"/>
                <w:szCs w:val="28"/>
                <w:lang w:bidi="ar-IQ"/>
              </w:rPr>
              <w:t xml:space="preserve">d the art of </w:t>
            </w:r>
            <w:r w:rsidR="005D0B52">
              <w:rPr>
                <w:sz w:val="28"/>
                <w:szCs w:val="28"/>
                <w:lang w:bidi="ar-IQ"/>
              </w:rPr>
              <w:t>feasibility studies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353FC275" w14:textId="77777777" w:rsidTr="00BF6521">
        <w:tc>
          <w:tcPr>
            <w:tcW w:w="9576" w:type="dxa"/>
          </w:tcPr>
          <w:p w14:paraId="6AA0C8AF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Acquainting students with how to pr</w:t>
            </w:r>
            <w:r w:rsidR="00EF554B">
              <w:rPr>
                <w:sz w:val="28"/>
                <w:szCs w:val="28"/>
                <w:lang w:bidi="ar-IQ"/>
              </w:rPr>
              <w:t>omote their personal knowledge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162CD6D3" w14:textId="77777777" w:rsidTr="00BF6521">
        <w:tc>
          <w:tcPr>
            <w:tcW w:w="9576" w:type="dxa"/>
          </w:tcPr>
          <w:p w14:paraId="6A13D705" w14:textId="77777777" w:rsidR="00BF6521" w:rsidRDefault="00BF6521" w:rsidP="005D0B52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c. Helping students to </w:t>
            </w:r>
            <w:r w:rsidR="005D0B52">
              <w:rPr>
                <w:sz w:val="28"/>
                <w:szCs w:val="28"/>
                <w:lang w:bidi="ar-IQ"/>
              </w:rPr>
              <w:t xml:space="preserve">feasibility study methods for proposed </w:t>
            </w:r>
            <w:proofErr w:type="spellStart"/>
            <w:r w:rsidR="005D0B52">
              <w:rPr>
                <w:sz w:val="28"/>
                <w:szCs w:val="28"/>
                <w:lang w:bidi="ar-IQ"/>
              </w:rPr>
              <w:t>progects</w:t>
            </w:r>
            <w:proofErr w:type="spellEnd"/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3F130AEC" w14:textId="77777777" w:rsidTr="00BF6521">
        <w:tc>
          <w:tcPr>
            <w:tcW w:w="9576" w:type="dxa"/>
          </w:tcPr>
          <w:p w14:paraId="513A27BB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  <w:r w:rsidR="00754C51">
              <w:rPr>
                <w:sz w:val="28"/>
                <w:szCs w:val="28"/>
                <w:lang w:bidi="ar-IQ"/>
              </w:rPr>
              <w:t>Enabling students to sharpen their skills in the dynamic work environment.</w:t>
            </w:r>
          </w:p>
        </w:tc>
      </w:tr>
      <w:tr w:rsidR="00BF6521" w14:paraId="2F03041E" w14:textId="77777777" w:rsidTr="00BF6521">
        <w:tc>
          <w:tcPr>
            <w:tcW w:w="9576" w:type="dxa"/>
          </w:tcPr>
          <w:p w14:paraId="5896DF57" w14:textId="77777777" w:rsidR="00BF6521" w:rsidRDefault="00754C51" w:rsidP="00B1485C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e. Enabling students to invest their scientific abilities in their working place i</w:t>
            </w:r>
            <w:r w:rsidR="00656556">
              <w:rPr>
                <w:sz w:val="28"/>
                <w:szCs w:val="28"/>
                <w:lang w:bidi="ar-IQ"/>
              </w:rPr>
              <w:t xml:space="preserve">n the scope of </w:t>
            </w:r>
            <w:r w:rsidR="00B1485C">
              <w:rPr>
                <w:sz w:val="28"/>
                <w:szCs w:val="28"/>
                <w:lang w:bidi="ar-IQ"/>
              </w:rPr>
              <w:t>feasibility studies</w:t>
            </w:r>
            <w:r>
              <w:rPr>
                <w:sz w:val="28"/>
                <w:szCs w:val="28"/>
                <w:lang w:bidi="ar-IQ"/>
              </w:rPr>
              <w:t xml:space="preserve">. </w:t>
            </w:r>
          </w:p>
        </w:tc>
      </w:tr>
      <w:tr w:rsidR="00BF6521" w14:paraId="21377316" w14:textId="77777777" w:rsidTr="00BF6521">
        <w:tc>
          <w:tcPr>
            <w:tcW w:w="9576" w:type="dxa"/>
          </w:tcPr>
          <w:p w14:paraId="21C1C1E0" w14:textId="77777777" w:rsidR="00BF6521" w:rsidRDefault="00754C51" w:rsidP="00B1485C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f. Helping students to get the necessary knowled</w:t>
            </w:r>
            <w:r w:rsidR="00656556">
              <w:rPr>
                <w:sz w:val="28"/>
                <w:szCs w:val="28"/>
                <w:lang w:bidi="ar-IQ"/>
              </w:rPr>
              <w:t xml:space="preserve">ge to solve problems </w:t>
            </w:r>
            <w:r w:rsidR="00B1485C">
              <w:rPr>
                <w:sz w:val="28"/>
                <w:szCs w:val="28"/>
                <w:lang w:bidi="ar-IQ"/>
              </w:rPr>
              <w:t>feasibility studies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</w:tbl>
    <w:p w14:paraId="6746DC1F" w14:textId="77777777" w:rsidR="00BF6521" w:rsidRDefault="00BF6521" w:rsidP="003C5376">
      <w:pPr>
        <w:rPr>
          <w:sz w:val="28"/>
          <w:szCs w:val="28"/>
          <w:lang w:bidi="ar-IQ"/>
        </w:rPr>
      </w:pPr>
    </w:p>
    <w:p w14:paraId="247775E4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(B) </w:t>
      </w:r>
      <w:r w:rsidRPr="00EF554B">
        <w:rPr>
          <w:b/>
          <w:bCs/>
          <w:sz w:val="28"/>
          <w:szCs w:val="28"/>
          <w:lang w:bidi="ar-IQ"/>
        </w:rPr>
        <w:t>S</w:t>
      </w:r>
      <w:r w:rsidR="00EF554B" w:rsidRPr="00EF554B">
        <w:rPr>
          <w:b/>
          <w:bCs/>
          <w:sz w:val="28"/>
          <w:szCs w:val="28"/>
          <w:lang w:bidi="ar-IQ"/>
        </w:rPr>
        <w:t>kill Objectives Related to the P</w:t>
      </w:r>
      <w:r w:rsidRPr="00EF554B">
        <w:rPr>
          <w:b/>
          <w:bCs/>
          <w:sz w:val="28"/>
          <w:szCs w:val="28"/>
          <w:lang w:bidi="ar-IQ"/>
        </w:rPr>
        <w:t>rogram</w:t>
      </w:r>
      <w:r>
        <w:rPr>
          <w:sz w:val="28"/>
          <w:szCs w:val="28"/>
          <w:lang w:bidi="ar-IQ"/>
        </w:rPr>
        <w:t>:</w:t>
      </w:r>
    </w:p>
    <w:p w14:paraId="15F2837F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4C51" w14:paraId="3189C04F" w14:textId="77777777" w:rsidTr="00754C51">
        <w:tc>
          <w:tcPr>
            <w:tcW w:w="9576" w:type="dxa"/>
          </w:tcPr>
          <w:p w14:paraId="13AB668C" w14:textId="77777777" w:rsidR="00754C51" w:rsidRDefault="00754C5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Scientific</w:t>
            </w:r>
            <w:r w:rsidR="00B30099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>Skills</w:t>
            </w:r>
          </w:p>
        </w:tc>
      </w:tr>
      <w:tr w:rsidR="00754C51" w14:paraId="71C2D69A" w14:textId="77777777" w:rsidTr="00754C51">
        <w:tc>
          <w:tcPr>
            <w:tcW w:w="9576" w:type="dxa"/>
          </w:tcPr>
          <w:p w14:paraId="0CA35A10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Leadership Skills</w:t>
            </w:r>
          </w:p>
        </w:tc>
      </w:tr>
      <w:tr w:rsidR="00754C51" w14:paraId="219A418B" w14:textId="77777777" w:rsidTr="00754C51">
        <w:tc>
          <w:tcPr>
            <w:tcW w:w="9576" w:type="dxa"/>
          </w:tcPr>
          <w:p w14:paraId="5AAFB406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Skills Related to Administrative Work Challenges</w:t>
            </w:r>
          </w:p>
        </w:tc>
      </w:tr>
    </w:tbl>
    <w:p w14:paraId="35D13289" w14:textId="77777777" w:rsidR="00754C51" w:rsidRDefault="00754C51" w:rsidP="003C5376">
      <w:pPr>
        <w:rPr>
          <w:sz w:val="28"/>
          <w:szCs w:val="28"/>
          <w:lang w:bidi="ar-IQ"/>
        </w:rPr>
      </w:pPr>
    </w:p>
    <w:p w14:paraId="358C7EB9" w14:textId="77777777" w:rsidR="00BD289A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4255312A" w14:textId="77777777" w:rsidTr="00B30099">
        <w:tc>
          <w:tcPr>
            <w:tcW w:w="9576" w:type="dxa"/>
          </w:tcPr>
          <w:p w14:paraId="69E64796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Using already- prepared l</w:t>
            </w:r>
            <w:r w:rsidR="00B30099">
              <w:rPr>
                <w:sz w:val="28"/>
                <w:szCs w:val="28"/>
                <w:lang w:bidi="ar-IQ"/>
              </w:rPr>
              <w:t>ectures.</w:t>
            </w:r>
          </w:p>
        </w:tc>
      </w:tr>
      <w:tr w:rsidR="00B30099" w14:paraId="51AD5997" w14:textId="77777777" w:rsidTr="00B30099">
        <w:tc>
          <w:tcPr>
            <w:tcW w:w="9576" w:type="dxa"/>
          </w:tcPr>
          <w:p w14:paraId="594BF2C5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Using up-to-</w:t>
            </w:r>
            <w:r w:rsidR="00217D81">
              <w:rPr>
                <w:sz w:val="28"/>
                <w:szCs w:val="28"/>
                <w:lang w:bidi="ar-IQ"/>
              </w:rPr>
              <w:t>date data</w:t>
            </w:r>
            <w:r>
              <w:rPr>
                <w:sz w:val="28"/>
                <w:szCs w:val="28"/>
                <w:lang w:bidi="ar-IQ"/>
              </w:rPr>
              <w:t xml:space="preserve"> s</w:t>
            </w:r>
            <w:r w:rsidR="00B30099">
              <w:rPr>
                <w:sz w:val="28"/>
                <w:szCs w:val="28"/>
                <w:lang w:bidi="ar-IQ"/>
              </w:rPr>
              <w:t>hows.</w:t>
            </w:r>
          </w:p>
        </w:tc>
      </w:tr>
      <w:tr w:rsidR="00B30099" w14:paraId="3E164FEA" w14:textId="77777777" w:rsidTr="00B30099">
        <w:tc>
          <w:tcPr>
            <w:tcW w:w="9576" w:type="dxa"/>
          </w:tcPr>
          <w:p w14:paraId="0252D086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Homework</w:t>
            </w:r>
          </w:p>
        </w:tc>
      </w:tr>
      <w:tr w:rsidR="00B30099" w14:paraId="400BE34F" w14:textId="77777777" w:rsidTr="00B30099">
        <w:tc>
          <w:tcPr>
            <w:tcW w:w="9576" w:type="dxa"/>
          </w:tcPr>
          <w:p w14:paraId="7904966E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Adopting group d</w:t>
            </w:r>
            <w:r w:rsidR="00B30099">
              <w:rPr>
                <w:sz w:val="28"/>
                <w:szCs w:val="28"/>
                <w:lang w:bidi="ar-IQ"/>
              </w:rPr>
              <w:t>iscussions.</w:t>
            </w:r>
          </w:p>
        </w:tc>
      </w:tr>
    </w:tbl>
    <w:p w14:paraId="231C3687" w14:textId="77777777" w:rsidR="00B30099" w:rsidRDefault="00B30099" w:rsidP="003C5376">
      <w:pPr>
        <w:rPr>
          <w:sz w:val="28"/>
          <w:szCs w:val="28"/>
          <w:lang w:bidi="ar-IQ"/>
        </w:rPr>
      </w:pPr>
    </w:p>
    <w:p w14:paraId="0C6490F1" w14:textId="77777777" w:rsidR="00B30099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26FA79DA" w14:textId="77777777" w:rsidTr="00B30099">
        <w:tc>
          <w:tcPr>
            <w:tcW w:w="9576" w:type="dxa"/>
          </w:tcPr>
          <w:p w14:paraId="0919345D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a. O</w:t>
            </w:r>
            <w:r w:rsidR="00EC2DE1">
              <w:rPr>
                <w:sz w:val="28"/>
                <w:szCs w:val="28"/>
                <w:lang w:bidi="ar-IQ"/>
              </w:rPr>
              <w:t>ral t</w:t>
            </w:r>
            <w:r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05262D0E" w14:textId="77777777" w:rsidTr="00B30099">
        <w:tc>
          <w:tcPr>
            <w:tcW w:w="9576" w:type="dxa"/>
          </w:tcPr>
          <w:p w14:paraId="72215E29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Monthly t</w:t>
            </w:r>
            <w:r w:rsidR="00B30099"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6EB7DA16" w14:textId="77777777" w:rsidTr="00B30099">
        <w:tc>
          <w:tcPr>
            <w:tcW w:w="9576" w:type="dxa"/>
          </w:tcPr>
          <w:p w14:paraId="249B23C4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Daily q</w:t>
            </w:r>
            <w:r w:rsidR="00B30099">
              <w:rPr>
                <w:sz w:val="28"/>
                <w:szCs w:val="28"/>
                <w:lang w:bidi="ar-IQ"/>
              </w:rPr>
              <w:t>uizzes</w:t>
            </w:r>
          </w:p>
        </w:tc>
      </w:tr>
      <w:tr w:rsidR="00B30099" w14:paraId="2915F29F" w14:textId="77777777" w:rsidTr="00B30099">
        <w:tc>
          <w:tcPr>
            <w:tcW w:w="9576" w:type="dxa"/>
          </w:tcPr>
          <w:p w14:paraId="1E366D90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Students</w:t>
            </w:r>
            <w:proofErr w:type="gramStart"/>
            <w:r>
              <w:rPr>
                <w:sz w:val="28"/>
                <w:szCs w:val="28"/>
                <w:lang w:bidi="ar-IQ"/>
              </w:rPr>
              <w:t>'  Regular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Attendance</w:t>
            </w:r>
          </w:p>
        </w:tc>
      </w:tr>
    </w:tbl>
    <w:p w14:paraId="4A099846" w14:textId="77777777" w:rsidR="00B30099" w:rsidRDefault="00B30099" w:rsidP="003C5376">
      <w:pPr>
        <w:rPr>
          <w:sz w:val="28"/>
          <w:szCs w:val="28"/>
          <w:lang w:bidi="ar-IQ"/>
        </w:rPr>
      </w:pPr>
    </w:p>
    <w:p w14:paraId="6D239F73" w14:textId="77777777" w:rsidR="00EC2DE1" w:rsidRDefault="00EC2DE1" w:rsidP="003C5376">
      <w:pPr>
        <w:rPr>
          <w:sz w:val="28"/>
          <w:szCs w:val="28"/>
          <w:lang w:bidi="ar-IQ"/>
        </w:rPr>
      </w:pPr>
    </w:p>
    <w:p w14:paraId="0AA8FFCF" w14:textId="77777777" w:rsidR="00B30099" w:rsidRDefault="00B30099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  (C) </w:t>
      </w:r>
      <w:r w:rsidRPr="00EF554B">
        <w:rPr>
          <w:b/>
          <w:bCs/>
          <w:sz w:val="28"/>
          <w:szCs w:val="28"/>
          <w:lang w:bidi="ar-IQ"/>
        </w:rPr>
        <w:t>Sentimental and Value Objectives</w:t>
      </w:r>
    </w:p>
    <w:p w14:paraId="106A5396" w14:textId="77777777" w:rsidR="00B30099" w:rsidRPr="003C5376" w:rsidRDefault="00B30099" w:rsidP="003C5376">
      <w:pPr>
        <w:rPr>
          <w:sz w:val="28"/>
          <w:szCs w:val="28"/>
          <w:rtl/>
          <w:lang w:bidi="ar-IQ"/>
        </w:rPr>
      </w:pPr>
      <w:r>
        <w:rPr>
          <w:sz w:val="28"/>
          <w:szCs w:val="28"/>
          <w:lang w:bidi="ar-IQ"/>
        </w:rPr>
        <w:t xml:space="preserve">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00639485" w14:textId="77777777" w:rsidTr="00B30099">
        <w:tc>
          <w:tcPr>
            <w:tcW w:w="9576" w:type="dxa"/>
          </w:tcPr>
          <w:p w14:paraId="5A155B7C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F14F5F">
              <w:rPr>
                <w:sz w:val="28"/>
                <w:szCs w:val="28"/>
                <w:lang w:bidi="ar-IQ"/>
              </w:rPr>
              <w:t>Realizing ethical objectives.</w:t>
            </w:r>
          </w:p>
        </w:tc>
      </w:tr>
      <w:tr w:rsidR="00B30099" w14:paraId="0A50E617" w14:textId="77777777" w:rsidTr="00B30099">
        <w:tc>
          <w:tcPr>
            <w:tcW w:w="9576" w:type="dxa"/>
          </w:tcPr>
          <w:p w14:paraId="07455816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Commi</w:t>
            </w:r>
            <w:r w:rsidR="00EC2DE1">
              <w:rPr>
                <w:sz w:val="28"/>
                <w:szCs w:val="28"/>
                <w:lang w:bidi="ar-IQ"/>
              </w:rPr>
              <w:t>tment to u</w:t>
            </w:r>
            <w:r>
              <w:rPr>
                <w:sz w:val="28"/>
                <w:szCs w:val="28"/>
                <w:lang w:bidi="ar-IQ"/>
              </w:rPr>
              <w:t>niversity</w:t>
            </w:r>
            <w:r w:rsidR="00EC2DE1">
              <w:rPr>
                <w:sz w:val="28"/>
                <w:szCs w:val="28"/>
                <w:lang w:bidi="ar-IQ"/>
              </w:rPr>
              <w:t xml:space="preserve"> t</w:t>
            </w:r>
            <w:r>
              <w:rPr>
                <w:sz w:val="28"/>
                <w:szCs w:val="28"/>
                <w:lang w:bidi="ar-IQ"/>
              </w:rPr>
              <w:t>raditions.</w:t>
            </w:r>
          </w:p>
        </w:tc>
      </w:tr>
      <w:tr w:rsidR="00B30099" w14:paraId="42FA06A5" w14:textId="77777777" w:rsidTr="00B30099">
        <w:tc>
          <w:tcPr>
            <w:tcW w:w="9576" w:type="dxa"/>
          </w:tcPr>
          <w:p w14:paraId="5C97B4A5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Compliance with t</w:t>
            </w:r>
            <w:r w:rsidR="00EF554B">
              <w:rPr>
                <w:sz w:val="28"/>
                <w:szCs w:val="28"/>
                <w:lang w:bidi="ar-IQ"/>
              </w:rPr>
              <w:t>he University Instructions and t</w:t>
            </w:r>
            <w:r>
              <w:rPr>
                <w:sz w:val="28"/>
                <w:szCs w:val="28"/>
                <w:lang w:bidi="ar-IQ"/>
              </w:rPr>
              <w:t>he Ministry Regulations.</w:t>
            </w:r>
          </w:p>
        </w:tc>
      </w:tr>
      <w:tr w:rsidR="00B30099" w14:paraId="320F6AF3" w14:textId="77777777" w:rsidTr="00B30099">
        <w:tc>
          <w:tcPr>
            <w:tcW w:w="9576" w:type="dxa"/>
          </w:tcPr>
          <w:p w14:paraId="0CDDBFB0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  <w:r w:rsidR="009A0903">
              <w:rPr>
                <w:sz w:val="28"/>
                <w:szCs w:val="28"/>
                <w:lang w:bidi="ar-IQ"/>
              </w:rPr>
              <w:t>Promoting students'</w:t>
            </w:r>
            <w:r>
              <w:rPr>
                <w:sz w:val="28"/>
                <w:szCs w:val="28"/>
                <w:lang w:bidi="ar-IQ"/>
              </w:rPr>
              <w:t xml:space="preserve"> personal abilities in educational scopes and how to behave well with others. </w:t>
            </w:r>
          </w:p>
        </w:tc>
      </w:tr>
    </w:tbl>
    <w:p w14:paraId="1486C5F8" w14:textId="77777777" w:rsidR="00B30099" w:rsidRDefault="00B30099" w:rsidP="003C5376">
      <w:pPr>
        <w:rPr>
          <w:sz w:val="28"/>
          <w:szCs w:val="28"/>
          <w:lang w:bidi="ar-IQ"/>
        </w:rPr>
      </w:pPr>
    </w:p>
    <w:p w14:paraId="11657ED5" w14:textId="77777777" w:rsidR="00F14F5F" w:rsidRPr="00EF554B" w:rsidRDefault="00F14F5F" w:rsidP="00F14F5F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2DE1" w14:paraId="33B7E9C8" w14:textId="77777777" w:rsidTr="00EC2DE1">
        <w:tc>
          <w:tcPr>
            <w:tcW w:w="9576" w:type="dxa"/>
          </w:tcPr>
          <w:p w14:paraId="7DBF6CA5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Lectures on university instructions.</w:t>
            </w:r>
          </w:p>
        </w:tc>
      </w:tr>
      <w:tr w:rsidR="00EC2DE1" w14:paraId="0D3CA0B6" w14:textId="77777777" w:rsidTr="00EC2DE1">
        <w:tc>
          <w:tcPr>
            <w:tcW w:w="9576" w:type="dxa"/>
          </w:tcPr>
          <w:p w14:paraId="3190709A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b. </w:t>
            </w:r>
            <w:proofErr w:type="gramStart"/>
            <w:r>
              <w:rPr>
                <w:sz w:val="28"/>
                <w:szCs w:val="28"/>
                <w:lang w:bidi="ar-IQ"/>
              </w:rPr>
              <w:t>Educational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guidance lectures.</w:t>
            </w:r>
          </w:p>
        </w:tc>
      </w:tr>
      <w:tr w:rsidR="00EC2DE1" w14:paraId="6D9AF66C" w14:textId="77777777" w:rsidTr="00EC2DE1">
        <w:tc>
          <w:tcPr>
            <w:tcW w:w="9576" w:type="dxa"/>
          </w:tcPr>
          <w:p w14:paraId="69EE14A5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Continuous directing.</w:t>
            </w:r>
          </w:p>
        </w:tc>
      </w:tr>
      <w:tr w:rsidR="00EC2DE1" w14:paraId="4A6DCE43" w14:textId="77777777" w:rsidTr="00EC2DE1">
        <w:tc>
          <w:tcPr>
            <w:tcW w:w="9576" w:type="dxa"/>
          </w:tcPr>
          <w:p w14:paraId="6CEC906E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Visiting State and private institutions.</w:t>
            </w:r>
          </w:p>
        </w:tc>
      </w:tr>
      <w:tr w:rsidR="00EC2DE1" w14:paraId="0AD150AA" w14:textId="77777777" w:rsidTr="00EC2DE1">
        <w:tc>
          <w:tcPr>
            <w:tcW w:w="9576" w:type="dxa"/>
          </w:tcPr>
          <w:p w14:paraId="718EB561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e. </w:t>
            </w:r>
            <w:r w:rsidR="00B71468">
              <w:rPr>
                <w:sz w:val="28"/>
                <w:szCs w:val="28"/>
                <w:lang w:bidi="ar-IQ"/>
              </w:rPr>
              <w:t>Showing practical cases.</w:t>
            </w:r>
          </w:p>
        </w:tc>
      </w:tr>
    </w:tbl>
    <w:p w14:paraId="1B103824" w14:textId="77777777" w:rsidR="00F14F5F" w:rsidRDefault="00F14F5F" w:rsidP="003C5376">
      <w:pPr>
        <w:rPr>
          <w:sz w:val="28"/>
          <w:szCs w:val="28"/>
          <w:lang w:bidi="ar-IQ"/>
        </w:rPr>
      </w:pPr>
    </w:p>
    <w:p w14:paraId="58468143" w14:textId="77777777" w:rsidR="00B71468" w:rsidRPr="00EF554B" w:rsidRDefault="00B71468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71468" w14:paraId="7583FFFB" w14:textId="77777777" w:rsidTr="00B71468">
        <w:tc>
          <w:tcPr>
            <w:tcW w:w="9576" w:type="dxa"/>
          </w:tcPr>
          <w:p w14:paraId="23D9CC6C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Daily quizzes.</w:t>
            </w:r>
          </w:p>
        </w:tc>
      </w:tr>
      <w:tr w:rsidR="00B71468" w14:paraId="77FAEFFC" w14:textId="77777777" w:rsidTr="00B71468">
        <w:tc>
          <w:tcPr>
            <w:tcW w:w="9576" w:type="dxa"/>
          </w:tcPr>
          <w:p w14:paraId="64003B97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Classroom discussions and commitment to ethics and sublime values.</w:t>
            </w:r>
          </w:p>
        </w:tc>
      </w:tr>
      <w:tr w:rsidR="00B71468" w14:paraId="4D473299" w14:textId="77777777" w:rsidTr="00B71468">
        <w:tc>
          <w:tcPr>
            <w:tcW w:w="9576" w:type="dxa"/>
          </w:tcPr>
          <w:p w14:paraId="70D59878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 Special marks for class activities.</w:t>
            </w:r>
          </w:p>
        </w:tc>
      </w:tr>
      <w:tr w:rsidR="00B71468" w14:paraId="50CA15AA" w14:textId="77777777" w:rsidTr="00B71468">
        <w:tc>
          <w:tcPr>
            <w:tcW w:w="9576" w:type="dxa"/>
          </w:tcPr>
          <w:p w14:paraId="3F6CECED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Monthly and quarterly evaluation.</w:t>
            </w:r>
          </w:p>
        </w:tc>
      </w:tr>
    </w:tbl>
    <w:p w14:paraId="73AE053A" w14:textId="77777777" w:rsidR="00B71468" w:rsidRDefault="00B71468" w:rsidP="003C5376">
      <w:pPr>
        <w:rPr>
          <w:sz w:val="28"/>
          <w:szCs w:val="28"/>
          <w:lang w:bidi="ar-IQ"/>
        </w:rPr>
      </w:pPr>
    </w:p>
    <w:p w14:paraId="760B868A" w14:textId="77777777" w:rsidR="007E5937" w:rsidRPr="00C32AFE" w:rsidRDefault="007E5937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D) </w:t>
      </w:r>
      <w:r w:rsidR="00D9555E" w:rsidRPr="00C32AFE">
        <w:rPr>
          <w:b/>
          <w:bCs/>
          <w:sz w:val="28"/>
          <w:szCs w:val="28"/>
          <w:lang w:bidi="ar-IQ"/>
        </w:rPr>
        <w:t>General and Qualitative Skills (other skills related to the ability of employment and personal development)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555E" w14:paraId="21F317AE" w14:textId="77777777" w:rsidTr="00D9555E">
        <w:tc>
          <w:tcPr>
            <w:tcW w:w="9576" w:type="dxa"/>
          </w:tcPr>
          <w:p w14:paraId="333561BB" w14:textId="77777777" w:rsidR="00D9555E" w:rsidRDefault="00D9555E" w:rsidP="00A05D65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a. Enabling students to acquire the s</w:t>
            </w:r>
            <w:r w:rsidR="009A0903">
              <w:rPr>
                <w:sz w:val="28"/>
                <w:szCs w:val="28"/>
                <w:lang w:bidi="ar-IQ"/>
              </w:rPr>
              <w:t>kill and art of</w:t>
            </w:r>
            <w:r w:rsidR="00A05D65">
              <w:rPr>
                <w:sz w:val="28"/>
                <w:szCs w:val="28"/>
                <w:lang w:bidi="ar-IQ"/>
              </w:rPr>
              <w:t xml:space="preserve"> feasibility studies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D9555E" w14:paraId="04FA31C6" w14:textId="77777777" w:rsidTr="00D9555E">
        <w:tc>
          <w:tcPr>
            <w:tcW w:w="9576" w:type="dxa"/>
          </w:tcPr>
          <w:p w14:paraId="05E03266" w14:textId="77777777" w:rsidR="00D9555E" w:rsidRDefault="00D9555E" w:rsidP="00A05D65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Enabling students to apply creativ</w:t>
            </w:r>
            <w:r w:rsidR="009A0903">
              <w:rPr>
                <w:sz w:val="28"/>
                <w:szCs w:val="28"/>
                <w:lang w:bidi="ar-IQ"/>
              </w:rPr>
              <w:t xml:space="preserve">e thinking in </w:t>
            </w:r>
            <w:r w:rsidR="00A05D65">
              <w:rPr>
                <w:sz w:val="28"/>
                <w:szCs w:val="28"/>
                <w:lang w:bidi="ar-IQ"/>
              </w:rPr>
              <w:t>feasibility studies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D9555E" w14:paraId="71694140" w14:textId="77777777" w:rsidTr="00D9555E">
        <w:tc>
          <w:tcPr>
            <w:tcW w:w="9576" w:type="dxa"/>
          </w:tcPr>
          <w:p w14:paraId="0D542DAF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Enabling students to use modern methods of analysis and conclusions.</w:t>
            </w:r>
          </w:p>
        </w:tc>
      </w:tr>
      <w:tr w:rsidR="00D9555E" w14:paraId="0D4CAD3B" w14:textId="77777777" w:rsidTr="00D9555E">
        <w:tc>
          <w:tcPr>
            <w:tcW w:w="9576" w:type="dxa"/>
          </w:tcPr>
          <w:p w14:paraId="6DF93AAB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Enabling stu</w:t>
            </w:r>
            <w:r w:rsidR="009A0903">
              <w:rPr>
                <w:sz w:val="28"/>
                <w:szCs w:val="28"/>
                <w:lang w:bidi="ar-IQ"/>
              </w:rPr>
              <w:t xml:space="preserve">dents to </w:t>
            </w:r>
            <w:proofErr w:type="gramStart"/>
            <w:r w:rsidR="009A0903">
              <w:rPr>
                <w:sz w:val="28"/>
                <w:szCs w:val="28"/>
                <w:lang w:bidi="ar-IQ"/>
              </w:rPr>
              <w:t>planning ,</w:t>
            </w:r>
            <w:proofErr w:type="gramEnd"/>
            <w:r w:rsidR="009A0903">
              <w:rPr>
                <w:sz w:val="28"/>
                <w:szCs w:val="28"/>
                <w:lang w:bidi="ar-IQ"/>
              </w:rPr>
              <w:t xml:space="preserve"> strategic thinking and decision maker 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</w:tbl>
    <w:p w14:paraId="519E74B1" w14:textId="77777777" w:rsidR="00D9555E" w:rsidRDefault="00D9555E" w:rsidP="003C5376">
      <w:pPr>
        <w:rPr>
          <w:sz w:val="28"/>
          <w:szCs w:val="28"/>
          <w:lang w:bidi="ar-IQ"/>
        </w:rPr>
      </w:pPr>
    </w:p>
    <w:p w14:paraId="46EF9659" w14:textId="77777777" w:rsidR="00C32AFE" w:rsidRDefault="00C32AFE" w:rsidP="003C5376">
      <w:pPr>
        <w:rPr>
          <w:sz w:val="28"/>
          <w:szCs w:val="28"/>
          <w:lang w:bidi="ar-IQ"/>
        </w:rPr>
      </w:pPr>
    </w:p>
    <w:p w14:paraId="7067AB52" w14:textId="77777777" w:rsidR="00DB162C" w:rsidRDefault="00DB162C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11. </w:t>
      </w:r>
      <w:r w:rsidRPr="00DB162C">
        <w:rPr>
          <w:b/>
          <w:bCs/>
          <w:sz w:val="28"/>
          <w:szCs w:val="28"/>
          <w:lang w:bidi="ar-IQ"/>
        </w:rPr>
        <w:t>Course Structure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0"/>
        <w:gridCol w:w="807"/>
        <w:gridCol w:w="2120"/>
        <w:gridCol w:w="2361"/>
        <w:gridCol w:w="1581"/>
        <w:gridCol w:w="1581"/>
      </w:tblGrid>
      <w:tr w:rsidR="006446D1" w14:paraId="0EDD5FF1" w14:textId="77777777" w:rsidTr="006446D1">
        <w:tc>
          <w:tcPr>
            <w:tcW w:w="914" w:type="dxa"/>
          </w:tcPr>
          <w:p w14:paraId="54246492" w14:textId="77777777" w:rsidR="00DB162C" w:rsidRPr="00C32AFE" w:rsidRDefault="00DB162C" w:rsidP="003C5376">
            <w:pPr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Week</w:t>
            </w:r>
          </w:p>
        </w:tc>
        <w:tc>
          <w:tcPr>
            <w:tcW w:w="797" w:type="dxa"/>
          </w:tcPr>
          <w:p w14:paraId="13331194" w14:textId="77777777" w:rsidR="00DB162C" w:rsidRPr="00C32AFE" w:rsidRDefault="00DB162C" w:rsidP="003C5376">
            <w:pPr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No of Hours</w:t>
            </w:r>
          </w:p>
        </w:tc>
        <w:tc>
          <w:tcPr>
            <w:tcW w:w="2150" w:type="dxa"/>
          </w:tcPr>
          <w:p w14:paraId="29361AC2" w14:textId="77777777" w:rsidR="00DB162C" w:rsidRPr="00C32AFE" w:rsidRDefault="00DB162C" w:rsidP="00DB162C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Required Learning Output</w:t>
            </w:r>
          </w:p>
        </w:tc>
        <w:tc>
          <w:tcPr>
            <w:tcW w:w="2531" w:type="dxa"/>
          </w:tcPr>
          <w:p w14:paraId="1BAD3C9A" w14:textId="77777777" w:rsidR="00DB162C" w:rsidRPr="00C32AFE" w:rsidRDefault="00DB162C" w:rsidP="00DB162C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Title of Subject</w:t>
            </w:r>
          </w:p>
        </w:tc>
        <w:tc>
          <w:tcPr>
            <w:tcW w:w="1592" w:type="dxa"/>
          </w:tcPr>
          <w:p w14:paraId="5FFA954B" w14:textId="77777777" w:rsidR="00DB162C" w:rsidRPr="00C32AFE" w:rsidRDefault="006446D1" w:rsidP="006446D1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Teaching Method</w:t>
            </w:r>
          </w:p>
        </w:tc>
        <w:tc>
          <w:tcPr>
            <w:tcW w:w="1592" w:type="dxa"/>
          </w:tcPr>
          <w:p w14:paraId="2B3E44AD" w14:textId="77777777" w:rsidR="00DB162C" w:rsidRPr="00C32AFE" w:rsidRDefault="006446D1" w:rsidP="006446D1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Evaluation</w:t>
            </w:r>
          </w:p>
        </w:tc>
      </w:tr>
      <w:tr w:rsidR="006446D1" w14:paraId="2DE77D89" w14:textId="77777777" w:rsidTr="006446D1">
        <w:tc>
          <w:tcPr>
            <w:tcW w:w="914" w:type="dxa"/>
          </w:tcPr>
          <w:p w14:paraId="5DB651C7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</w:t>
            </w:r>
          </w:p>
        </w:tc>
        <w:tc>
          <w:tcPr>
            <w:tcW w:w="797" w:type="dxa"/>
          </w:tcPr>
          <w:p w14:paraId="366C2618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6DFE48A6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F35F1A7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63847C7E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CA8CC08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2A83C14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2B1597C5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766C257F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5C80E96A" w14:textId="77777777" w:rsidTr="006446D1">
        <w:tc>
          <w:tcPr>
            <w:tcW w:w="914" w:type="dxa"/>
          </w:tcPr>
          <w:p w14:paraId="24C7C91D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797" w:type="dxa"/>
          </w:tcPr>
          <w:p w14:paraId="1F7B16EF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502B878B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30FBCC98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46E4A8A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D27DD4C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D618E65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72A06DB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0F9EDC95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5286ED85" w14:textId="77777777" w:rsidTr="006446D1">
        <w:tc>
          <w:tcPr>
            <w:tcW w:w="914" w:type="dxa"/>
          </w:tcPr>
          <w:p w14:paraId="58876491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</w:t>
            </w:r>
          </w:p>
        </w:tc>
        <w:tc>
          <w:tcPr>
            <w:tcW w:w="797" w:type="dxa"/>
          </w:tcPr>
          <w:p w14:paraId="5D29FF71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2F397A0D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B0C230F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2BA9C43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2AD9AD6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BDD2093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6D37AC6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0BDDAEC8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6CD2307D" w14:textId="77777777" w:rsidTr="006446D1">
        <w:tc>
          <w:tcPr>
            <w:tcW w:w="914" w:type="dxa"/>
          </w:tcPr>
          <w:p w14:paraId="1D52F05E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4</w:t>
            </w:r>
          </w:p>
        </w:tc>
        <w:tc>
          <w:tcPr>
            <w:tcW w:w="797" w:type="dxa"/>
          </w:tcPr>
          <w:p w14:paraId="11DC12F4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2CFD516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3A2E7A8B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2420004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AB6D50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317E481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6A61D1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DB6578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174929B8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19D749DA" w14:textId="77777777" w:rsidTr="006446D1">
        <w:tc>
          <w:tcPr>
            <w:tcW w:w="914" w:type="dxa"/>
          </w:tcPr>
          <w:p w14:paraId="569B1189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</w:t>
            </w:r>
          </w:p>
        </w:tc>
        <w:tc>
          <w:tcPr>
            <w:tcW w:w="797" w:type="dxa"/>
          </w:tcPr>
          <w:p w14:paraId="15FCA4CA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84AA211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02382100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E56A0AB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C5E854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12BFEBC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FD85B7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A3AF1D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25DF6F0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7C625BE9" w14:textId="77777777" w:rsidTr="006446D1">
        <w:tc>
          <w:tcPr>
            <w:tcW w:w="914" w:type="dxa"/>
          </w:tcPr>
          <w:p w14:paraId="733902FD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6</w:t>
            </w:r>
          </w:p>
        </w:tc>
        <w:tc>
          <w:tcPr>
            <w:tcW w:w="797" w:type="dxa"/>
          </w:tcPr>
          <w:p w14:paraId="6D349918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5E23139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218702CB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5382EA3B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060B40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8E714CE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4161FBE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FCC8E1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15731E69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43AB5802" w14:textId="77777777" w:rsidTr="006446D1">
        <w:tc>
          <w:tcPr>
            <w:tcW w:w="914" w:type="dxa"/>
          </w:tcPr>
          <w:p w14:paraId="646CFB91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</w:t>
            </w:r>
          </w:p>
        </w:tc>
        <w:tc>
          <w:tcPr>
            <w:tcW w:w="797" w:type="dxa"/>
          </w:tcPr>
          <w:p w14:paraId="43FBE8AE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321A307B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31C2AD49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147E91C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56AA507C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EDE87CD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1A0CACC0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34BFD1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539562A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71C839B3" w14:textId="77777777" w:rsidTr="006446D1">
        <w:tc>
          <w:tcPr>
            <w:tcW w:w="914" w:type="dxa"/>
          </w:tcPr>
          <w:p w14:paraId="1F5C1AE5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</w:t>
            </w:r>
          </w:p>
        </w:tc>
        <w:tc>
          <w:tcPr>
            <w:tcW w:w="797" w:type="dxa"/>
          </w:tcPr>
          <w:p w14:paraId="2B8098B0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7F6E5513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6C2C27F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8AC611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814CEB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14A76B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00B9A54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D0630E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18E791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0C1EAACE" w14:textId="77777777" w:rsidTr="006446D1">
        <w:tc>
          <w:tcPr>
            <w:tcW w:w="914" w:type="dxa"/>
          </w:tcPr>
          <w:p w14:paraId="295A79C5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9</w:t>
            </w:r>
          </w:p>
        </w:tc>
        <w:tc>
          <w:tcPr>
            <w:tcW w:w="797" w:type="dxa"/>
          </w:tcPr>
          <w:p w14:paraId="0EFE4A38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C71FD0A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C055966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443860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2D7AA56C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528EE0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-discussions</w:t>
            </w:r>
          </w:p>
        </w:tc>
        <w:tc>
          <w:tcPr>
            <w:tcW w:w="1592" w:type="dxa"/>
          </w:tcPr>
          <w:p w14:paraId="1E3FB16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 lectures</w:t>
            </w:r>
          </w:p>
          <w:p w14:paraId="0C85546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203855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-discussions</w:t>
            </w:r>
          </w:p>
        </w:tc>
      </w:tr>
      <w:tr w:rsidR="006446D1" w14:paraId="68FDB106" w14:textId="77777777" w:rsidTr="006446D1">
        <w:tc>
          <w:tcPr>
            <w:tcW w:w="914" w:type="dxa"/>
          </w:tcPr>
          <w:p w14:paraId="0F8B58D0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10</w:t>
            </w:r>
          </w:p>
        </w:tc>
        <w:tc>
          <w:tcPr>
            <w:tcW w:w="797" w:type="dxa"/>
          </w:tcPr>
          <w:p w14:paraId="6FDACAF9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37A9A121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01972D68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1FB5AE0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7E1DB5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EA8A90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76962D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102E7C4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782337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3DC40A54" w14:textId="77777777" w:rsidTr="006446D1">
        <w:tc>
          <w:tcPr>
            <w:tcW w:w="914" w:type="dxa"/>
          </w:tcPr>
          <w:p w14:paraId="677D2DFC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11</w:t>
            </w:r>
          </w:p>
        </w:tc>
        <w:tc>
          <w:tcPr>
            <w:tcW w:w="797" w:type="dxa"/>
          </w:tcPr>
          <w:p w14:paraId="485A1196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26176B1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30133DEB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6D3B1D2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0FD9AD7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CE0A1D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40ADBFB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4A0F76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E3FB9B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1566C0B2" w14:textId="77777777" w:rsidTr="006446D1">
        <w:tc>
          <w:tcPr>
            <w:tcW w:w="914" w:type="dxa"/>
          </w:tcPr>
          <w:p w14:paraId="24CD0D7C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12</w:t>
            </w:r>
          </w:p>
        </w:tc>
        <w:tc>
          <w:tcPr>
            <w:tcW w:w="797" w:type="dxa"/>
          </w:tcPr>
          <w:p w14:paraId="698B2722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A69426F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53265232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02C390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B93CA5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FC5F918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8F1EA4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53B4A5F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44FD33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37380EA3" w14:textId="77777777" w:rsidTr="006446D1">
        <w:tc>
          <w:tcPr>
            <w:tcW w:w="914" w:type="dxa"/>
          </w:tcPr>
          <w:p w14:paraId="21FB2CBB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13</w:t>
            </w:r>
          </w:p>
        </w:tc>
        <w:tc>
          <w:tcPr>
            <w:tcW w:w="797" w:type="dxa"/>
          </w:tcPr>
          <w:p w14:paraId="3BEFC106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77CCDAC5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08F19E5F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8555E1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E070E9E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FC885B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ABE6771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593291A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99C961F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0A99E118" w14:textId="77777777" w:rsidTr="006446D1">
        <w:tc>
          <w:tcPr>
            <w:tcW w:w="914" w:type="dxa"/>
          </w:tcPr>
          <w:p w14:paraId="7C9641DA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14</w:t>
            </w:r>
          </w:p>
        </w:tc>
        <w:tc>
          <w:tcPr>
            <w:tcW w:w="797" w:type="dxa"/>
          </w:tcPr>
          <w:p w14:paraId="2B6942B4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0030CCA2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6B272323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577BF01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8B5E29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4C2A4F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A3F0646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EE078E8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48B2F14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48583539" w14:textId="77777777" w:rsidTr="006446D1">
        <w:tc>
          <w:tcPr>
            <w:tcW w:w="914" w:type="dxa"/>
          </w:tcPr>
          <w:p w14:paraId="4C5D0C7E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15</w:t>
            </w:r>
          </w:p>
        </w:tc>
        <w:tc>
          <w:tcPr>
            <w:tcW w:w="797" w:type="dxa"/>
          </w:tcPr>
          <w:p w14:paraId="28B50F26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512E252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00814281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79E0F2C0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5CDB02E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EECA076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6D4C135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B04EF49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75CA5FA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</w:tbl>
    <w:p w14:paraId="7AFE9788" w14:textId="77777777" w:rsidR="00DB162C" w:rsidRPr="00DB162C" w:rsidRDefault="00DB162C" w:rsidP="003C5376">
      <w:pPr>
        <w:rPr>
          <w:sz w:val="28"/>
          <w:szCs w:val="28"/>
          <w:lang w:bidi="ar-IQ"/>
        </w:rPr>
      </w:pPr>
    </w:p>
    <w:p w14:paraId="140835B8" w14:textId="77777777" w:rsidR="00B71468" w:rsidRDefault="007A0038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>12</w:t>
      </w:r>
      <w:r w:rsidR="005B7B50">
        <w:rPr>
          <w:sz w:val="28"/>
          <w:szCs w:val="28"/>
          <w:lang w:bidi="ar-IQ"/>
        </w:rPr>
        <w:t>.</w:t>
      </w:r>
      <w:r w:rsidR="005B7B50" w:rsidRPr="007A0038">
        <w:rPr>
          <w:b/>
          <w:bCs/>
          <w:sz w:val="28"/>
          <w:szCs w:val="28"/>
          <w:lang w:bidi="ar-IQ"/>
        </w:rPr>
        <w:t xml:space="preserve"> Infrastructure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7A0038" w14:paraId="2D1DE1E2" w14:textId="77777777" w:rsidTr="007A0038">
        <w:tc>
          <w:tcPr>
            <w:tcW w:w="4788" w:type="dxa"/>
          </w:tcPr>
          <w:p w14:paraId="1A018A52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Textbooks</w:t>
            </w:r>
          </w:p>
        </w:tc>
        <w:tc>
          <w:tcPr>
            <w:tcW w:w="4788" w:type="dxa"/>
          </w:tcPr>
          <w:p w14:paraId="4824214A" w14:textId="77777777" w:rsidR="007A0038" w:rsidRDefault="00993254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- Project evaluation and feasibility </w:t>
            </w:r>
            <w:proofErr w:type="gramStart"/>
            <w:r>
              <w:rPr>
                <w:sz w:val="28"/>
                <w:szCs w:val="28"/>
                <w:lang w:bidi="ar-IQ"/>
              </w:rPr>
              <w:t>study ,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dr. Abdul </w:t>
            </w:r>
            <w:proofErr w:type="spellStart"/>
            <w:r>
              <w:rPr>
                <w:sz w:val="28"/>
                <w:szCs w:val="28"/>
                <w:lang w:bidi="ar-IQ"/>
              </w:rPr>
              <w:t>wahab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muter al </w:t>
            </w:r>
            <w:proofErr w:type="spellStart"/>
            <w:r>
              <w:rPr>
                <w:sz w:val="28"/>
                <w:szCs w:val="28"/>
                <w:lang w:bidi="ar-IQ"/>
              </w:rPr>
              <w:t>daheery</w:t>
            </w:r>
            <w:proofErr w:type="spellEnd"/>
          </w:p>
        </w:tc>
      </w:tr>
      <w:tr w:rsidR="007A0038" w14:paraId="2BDCE841" w14:textId="77777777" w:rsidTr="007A0038">
        <w:tc>
          <w:tcPr>
            <w:tcW w:w="4788" w:type="dxa"/>
          </w:tcPr>
          <w:p w14:paraId="6E6F784F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Referen</w:t>
            </w:r>
            <w:r w:rsidR="00C32AFE">
              <w:rPr>
                <w:sz w:val="28"/>
                <w:szCs w:val="28"/>
                <w:lang w:bidi="ar-IQ"/>
              </w:rPr>
              <w:t>c</w:t>
            </w:r>
            <w:r>
              <w:rPr>
                <w:sz w:val="28"/>
                <w:szCs w:val="28"/>
                <w:lang w:bidi="ar-IQ"/>
              </w:rPr>
              <w:t>es</w:t>
            </w:r>
          </w:p>
        </w:tc>
        <w:tc>
          <w:tcPr>
            <w:tcW w:w="4788" w:type="dxa"/>
          </w:tcPr>
          <w:p w14:paraId="45676D67" w14:textId="77777777" w:rsidR="007A0038" w:rsidRDefault="00B75D5C" w:rsidP="00993254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- </w:t>
            </w:r>
            <w:r w:rsidR="00993254">
              <w:rPr>
                <w:sz w:val="28"/>
                <w:szCs w:val="28"/>
                <w:lang w:bidi="ar-IQ"/>
              </w:rPr>
              <w:t xml:space="preserve">feasibility studies and project evaluation, salah al </w:t>
            </w:r>
            <w:proofErr w:type="spellStart"/>
            <w:r w:rsidR="00993254">
              <w:rPr>
                <w:sz w:val="28"/>
                <w:szCs w:val="28"/>
                <w:lang w:bidi="ar-IQ"/>
              </w:rPr>
              <w:t>deen</w:t>
            </w:r>
            <w:proofErr w:type="spellEnd"/>
            <w:r w:rsidR="00993254">
              <w:rPr>
                <w:sz w:val="28"/>
                <w:szCs w:val="28"/>
                <w:lang w:bidi="ar-IQ"/>
              </w:rPr>
              <w:t xml:space="preserve"> al </w:t>
            </w:r>
            <w:proofErr w:type="spellStart"/>
            <w:r w:rsidR="00993254">
              <w:rPr>
                <w:sz w:val="28"/>
                <w:szCs w:val="28"/>
                <w:lang w:bidi="ar-IQ"/>
              </w:rPr>
              <w:t>seisy</w:t>
            </w:r>
            <w:proofErr w:type="spellEnd"/>
          </w:p>
        </w:tc>
      </w:tr>
      <w:tr w:rsidR="007A0038" w14:paraId="7A34E219" w14:textId="77777777" w:rsidTr="007A0038">
        <w:tc>
          <w:tcPr>
            <w:tcW w:w="4788" w:type="dxa"/>
          </w:tcPr>
          <w:p w14:paraId="54C6C54D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Recommended books and periodicals (journals, reports, etc.)</w:t>
            </w:r>
          </w:p>
        </w:tc>
        <w:tc>
          <w:tcPr>
            <w:tcW w:w="4788" w:type="dxa"/>
          </w:tcPr>
          <w:p w14:paraId="688C03F2" w14:textId="77777777" w:rsidR="007A0038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Economics, Mc Graw-Hill Irwin</w:t>
            </w:r>
          </w:p>
          <w:p w14:paraId="5E80471C" w14:textId="77777777" w:rsidR="00B75D5C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- principles of </w:t>
            </w:r>
            <w:proofErr w:type="gramStart"/>
            <w:r>
              <w:rPr>
                <w:sz w:val="28"/>
                <w:szCs w:val="28"/>
                <w:lang w:bidi="ar-IQ"/>
              </w:rPr>
              <w:t>economics :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Dominic </w:t>
            </w:r>
            <w:proofErr w:type="spellStart"/>
            <w:r>
              <w:rPr>
                <w:sz w:val="28"/>
                <w:szCs w:val="28"/>
                <w:lang w:bidi="ar-IQ"/>
              </w:rPr>
              <w:t>sulfator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- </w:t>
            </w:r>
            <w:proofErr w:type="spellStart"/>
            <w:r>
              <w:rPr>
                <w:sz w:val="28"/>
                <w:szCs w:val="28"/>
                <w:lang w:bidi="ar-IQ"/>
              </w:rPr>
              <w:t>uogin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</w:t>
            </w:r>
            <w:proofErr w:type="spellStart"/>
            <w:r>
              <w:rPr>
                <w:sz w:val="28"/>
                <w:szCs w:val="28"/>
                <w:lang w:bidi="ar-IQ"/>
              </w:rPr>
              <w:t>diolio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, the </w:t>
            </w:r>
            <w:proofErr w:type="spellStart"/>
            <w:r>
              <w:rPr>
                <w:sz w:val="28"/>
                <w:szCs w:val="28"/>
                <w:lang w:bidi="ar-IQ"/>
              </w:rPr>
              <w:t>schums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series </w:t>
            </w:r>
          </w:p>
        </w:tc>
      </w:tr>
      <w:tr w:rsidR="007A0038" w14:paraId="44CCE469" w14:textId="77777777" w:rsidTr="007A0038">
        <w:tc>
          <w:tcPr>
            <w:tcW w:w="4788" w:type="dxa"/>
          </w:tcPr>
          <w:p w14:paraId="59D2CC9F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  <w:proofErr w:type="gramStart"/>
            <w:r>
              <w:rPr>
                <w:sz w:val="28"/>
                <w:szCs w:val="28"/>
                <w:lang w:bidi="ar-IQ"/>
              </w:rPr>
              <w:t>Electronic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references, internet websites, </w:t>
            </w:r>
            <w:proofErr w:type="spellStart"/>
            <w:r>
              <w:rPr>
                <w:sz w:val="28"/>
                <w:szCs w:val="28"/>
                <w:lang w:bidi="ar-IQ"/>
              </w:rPr>
              <w:t>etc</w:t>
            </w:r>
            <w:proofErr w:type="spellEnd"/>
          </w:p>
        </w:tc>
        <w:tc>
          <w:tcPr>
            <w:tcW w:w="4788" w:type="dxa"/>
          </w:tcPr>
          <w:p w14:paraId="0700CD33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</w:p>
        </w:tc>
      </w:tr>
    </w:tbl>
    <w:p w14:paraId="0363638B" w14:textId="77777777" w:rsidR="007A0038" w:rsidRDefault="007A0038" w:rsidP="003C5376">
      <w:pPr>
        <w:rPr>
          <w:sz w:val="28"/>
          <w:szCs w:val="28"/>
          <w:lang w:bidi="ar-IQ"/>
        </w:rPr>
      </w:pPr>
    </w:p>
    <w:p w14:paraId="16EE8558" w14:textId="77777777" w:rsidR="007A0038" w:rsidRDefault="007A0038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13. </w:t>
      </w:r>
      <w:r w:rsidRPr="007A0038">
        <w:rPr>
          <w:b/>
          <w:bCs/>
          <w:sz w:val="28"/>
          <w:szCs w:val="28"/>
          <w:lang w:bidi="ar-IQ"/>
        </w:rPr>
        <w:t>The Plan of Improving the Course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0038" w14:paraId="20FC3C16" w14:textId="77777777" w:rsidTr="007A0038">
        <w:tc>
          <w:tcPr>
            <w:tcW w:w="9576" w:type="dxa"/>
          </w:tcPr>
          <w:p w14:paraId="577E3D23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a. Studying labor market needs.</w:t>
            </w:r>
          </w:p>
        </w:tc>
      </w:tr>
      <w:tr w:rsidR="007A0038" w14:paraId="3527A959" w14:textId="77777777" w:rsidTr="007A0038">
        <w:tc>
          <w:tcPr>
            <w:tcW w:w="9576" w:type="dxa"/>
          </w:tcPr>
          <w:p w14:paraId="0799DFB4" w14:textId="77777777" w:rsidR="007A0038" w:rsidRDefault="007A0038" w:rsidP="0070561D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b. </w:t>
            </w:r>
            <w:r w:rsidR="00C535D5">
              <w:rPr>
                <w:sz w:val="28"/>
                <w:szCs w:val="28"/>
                <w:lang w:bidi="ar-IQ"/>
              </w:rPr>
              <w:t xml:space="preserve">Be informed of the experiences of other countries </w:t>
            </w:r>
            <w:r w:rsidR="004A3A30">
              <w:rPr>
                <w:sz w:val="28"/>
                <w:szCs w:val="28"/>
                <w:lang w:bidi="ar-IQ"/>
              </w:rPr>
              <w:t xml:space="preserve">in the field of </w:t>
            </w:r>
            <w:r w:rsidR="0070561D">
              <w:rPr>
                <w:sz w:val="28"/>
                <w:szCs w:val="28"/>
                <w:lang w:bidi="ar-IQ"/>
              </w:rPr>
              <w:t>feasibility studies</w:t>
            </w:r>
          </w:p>
        </w:tc>
      </w:tr>
      <w:tr w:rsidR="007A0038" w14:paraId="71888BB0" w14:textId="77777777" w:rsidTr="007A0038">
        <w:tc>
          <w:tcPr>
            <w:tcW w:w="9576" w:type="dxa"/>
          </w:tcPr>
          <w:p w14:paraId="4D989492" w14:textId="77777777" w:rsidR="007A0038" w:rsidRDefault="00C535D5" w:rsidP="0070561D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c. Be informed of research work published in national and international journals </w:t>
            </w:r>
            <w:r w:rsidR="004A3A30">
              <w:rPr>
                <w:sz w:val="28"/>
                <w:szCs w:val="28"/>
                <w:lang w:bidi="ar-IQ"/>
              </w:rPr>
              <w:t xml:space="preserve">in the field of </w:t>
            </w:r>
            <w:r w:rsidR="0070561D">
              <w:rPr>
                <w:sz w:val="28"/>
                <w:szCs w:val="28"/>
                <w:lang w:bidi="ar-IQ"/>
              </w:rPr>
              <w:t>feasibility studies</w:t>
            </w:r>
            <w:r>
              <w:rPr>
                <w:sz w:val="28"/>
                <w:szCs w:val="28"/>
                <w:lang w:bidi="ar-IQ"/>
              </w:rPr>
              <w:t xml:space="preserve">. </w:t>
            </w:r>
          </w:p>
        </w:tc>
      </w:tr>
    </w:tbl>
    <w:p w14:paraId="1E63D94C" w14:textId="77777777" w:rsidR="007A0038" w:rsidRPr="007A0038" w:rsidRDefault="007A0038" w:rsidP="003C5376">
      <w:pPr>
        <w:rPr>
          <w:sz w:val="28"/>
          <w:szCs w:val="28"/>
          <w:rtl/>
          <w:lang w:bidi="ar-IQ"/>
        </w:rPr>
      </w:pPr>
    </w:p>
    <w:sectPr w:rsidR="007A0038" w:rsidRPr="007A0038" w:rsidSect="0014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80F5C"/>
    <w:multiLevelType w:val="multilevel"/>
    <w:tmpl w:val="D14C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C40F28"/>
    <w:multiLevelType w:val="multilevel"/>
    <w:tmpl w:val="9770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D435D"/>
    <w:multiLevelType w:val="multilevel"/>
    <w:tmpl w:val="FE40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387777"/>
    <w:multiLevelType w:val="multilevel"/>
    <w:tmpl w:val="DEE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6F7D1A"/>
    <w:multiLevelType w:val="multilevel"/>
    <w:tmpl w:val="4C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49337">
    <w:abstractNumId w:val="1"/>
  </w:num>
  <w:num w:numId="2" w16cid:durableId="791091848">
    <w:abstractNumId w:val="2"/>
  </w:num>
  <w:num w:numId="3" w16cid:durableId="2105028206">
    <w:abstractNumId w:val="3"/>
  </w:num>
  <w:num w:numId="4" w16cid:durableId="2058552418">
    <w:abstractNumId w:val="4"/>
  </w:num>
  <w:num w:numId="5" w16cid:durableId="82682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05"/>
    <w:rsid w:val="00010D25"/>
    <w:rsid w:val="00022D0B"/>
    <w:rsid w:val="00025541"/>
    <w:rsid w:val="00063594"/>
    <w:rsid w:val="000E5EBD"/>
    <w:rsid w:val="000F6501"/>
    <w:rsid w:val="00140456"/>
    <w:rsid w:val="001B3DE4"/>
    <w:rsid w:val="001B5F8D"/>
    <w:rsid w:val="001C12D5"/>
    <w:rsid w:val="00217D81"/>
    <w:rsid w:val="002444CC"/>
    <w:rsid w:val="00303724"/>
    <w:rsid w:val="00326EAA"/>
    <w:rsid w:val="003628DD"/>
    <w:rsid w:val="003C5376"/>
    <w:rsid w:val="00414CE6"/>
    <w:rsid w:val="00450A29"/>
    <w:rsid w:val="00451D61"/>
    <w:rsid w:val="00455F43"/>
    <w:rsid w:val="004A3A30"/>
    <w:rsid w:val="004D4A44"/>
    <w:rsid w:val="00504C8C"/>
    <w:rsid w:val="0057145E"/>
    <w:rsid w:val="00573C37"/>
    <w:rsid w:val="0057781E"/>
    <w:rsid w:val="005B0F2A"/>
    <w:rsid w:val="005B7B50"/>
    <w:rsid w:val="005D0B52"/>
    <w:rsid w:val="005D4290"/>
    <w:rsid w:val="005E4465"/>
    <w:rsid w:val="006006FD"/>
    <w:rsid w:val="006446D1"/>
    <w:rsid w:val="00656556"/>
    <w:rsid w:val="006720B5"/>
    <w:rsid w:val="00697792"/>
    <w:rsid w:val="006A7628"/>
    <w:rsid w:val="006C47A9"/>
    <w:rsid w:val="0070004A"/>
    <w:rsid w:val="0070561D"/>
    <w:rsid w:val="00733CF4"/>
    <w:rsid w:val="00737B43"/>
    <w:rsid w:val="00744111"/>
    <w:rsid w:val="0075366F"/>
    <w:rsid w:val="00754C51"/>
    <w:rsid w:val="007A0038"/>
    <w:rsid w:val="007A2CD8"/>
    <w:rsid w:val="007E38DE"/>
    <w:rsid w:val="007E5937"/>
    <w:rsid w:val="00812340"/>
    <w:rsid w:val="008126C5"/>
    <w:rsid w:val="008178E8"/>
    <w:rsid w:val="00830A29"/>
    <w:rsid w:val="008B4121"/>
    <w:rsid w:val="00907CCE"/>
    <w:rsid w:val="00913302"/>
    <w:rsid w:val="009300F3"/>
    <w:rsid w:val="00942D80"/>
    <w:rsid w:val="00954A62"/>
    <w:rsid w:val="009672E8"/>
    <w:rsid w:val="00974324"/>
    <w:rsid w:val="00974874"/>
    <w:rsid w:val="00974D0C"/>
    <w:rsid w:val="00993254"/>
    <w:rsid w:val="009A0903"/>
    <w:rsid w:val="009A4CCA"/>
    <w:rsid w:val="009F52EA"/>
    <w:rsid w:val="00A05D65"/>
    <w:rsid w:val="00A277C0"/>
    <w:rsid w:val="00A623F6"/>
    <w:rsid w:val="00A92AD1"/>
    <w:rsid w:val="00AB0D4C"/>
    <w:rsid w:val="00B05EE5"/>
    <w:rsid w:val="00B1485C"/>
    <w:rsid w:val="00B2685F"/>
    <w:rsid w:val="00B27C05"/>
    <w:rsid w:val="00B30099"/>
    <w:rsid w:val="00B62B56"/>
    <w:rsid w:val="00B71468"/>
    <w:rsid w:val="00B75D5C"/>
    <w:rsid w:val="00BD289A"/>
    <w:rsid w:val="00BF6394"/>
    <w:rsid w:val="00BF6521"/>
    <w:rsid w:val="00C16A11"/>
    <w:rsid w:val="00C32AFE"/>
    <w:rsid w:val="00C535D5"/>
    <w:rsid w:val="00C64481"/>
    <w:rsid w:val="00D23089"/>
    <w:rsid w:val="00D65DF6"/>
    <w:rsid w:val="00D7064B"/>
    <w:rsid w:val="00D7350B"/>
    <w:rsid w:val="00D85CC8"/>
    <w:rsid w:val="00D9555E"/>
    <w:rsid w:val="00DA5DB3"/>
    <w:rsid w:val="00DB162C"/>
    <w:rsid w:val="00DD1C92"/>
    <w:rsid w:val="00E002D0"/>
    <w:rsid w:val="00E41930"/>
    <w:rsid w:val="00E610D9"/>
    <w:rsid w:val="00E75233"/>
    <w:rsid w:val="00E972B9"/>
    <w:rsid w:val="00EB7CC9"/>
    <w:rsid w:val="00EC04F4"/>
    <w:rsid w:val="00EC154F"/>
    <w:rsid w:val="00EC2DE1"/>
    <w:rsid w:val="00ED1102"/>
    <w:rsid w:val="00EF554B"/>
    <w:rsid w:val="00F10110"/>
    <w:rsid w:val="00F14F5F"/>
    <w:rsid w:val="00F3250D"/>
    <w:rsid w:val="00F45A45"/>
    <w:rsid w:val="00F5779C"/>
    <w:rsid w:val="00F63982"/>
    <w:rsid w:val="00F87488"/>
    <w:rsid w:val="00FA4EDD"/>
    <w:rsid w:val="00F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6FA882"/>
  <w15:docId w15:val="{48354734-A38A-4D8B-B7BE-351702B3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456"/>
  </w:style>
  <w:style w:type="paragraph" w:styleId="1">
    <w:name w:val="heading 1"/>
    <w:basedOn w:val="a"/>
    <w:link w:val="1Char"/>
    <w:uiPriority w:val="9"/>
    <w:qFormat/>
    <w:rsid w:val="006C4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C4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6C47A9"/>
  </w:style>
  <w:style w:type="character" w:styleId="Hyperlink">
    <w:name w:val="Hyperlink"/>
    <w:basedOn w:val="a0"/>
    <w:uiPriority w:val="99"/>
    <w:semiHidden/>
    <w:unhideWhenUsed/>
    <w:rsid w:val="006C47A9"/>
    <w:rPr>
      <w:color w:val="0000FF"/>
      <w:u w:val="single"/>
    </w:rPr>
  </w:style>
  <w:style w:type="paragraph" w:styleId="a3">
    <w:name w:val="Normal (Web)"/>
    <w:basedOn w:val="a"/>
    <w:uiPriority w:val="99"/>
    <w:semiHidden/>
    <w:unhideWhenUsed/>
    <w:rsid w:val="00E0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rive-shortcode-content">
    <w:name w:val="thrive-shortcode-content"/>
    <w:basedOn w:val="a0"/>
    <w:rsid w:val="00326EAA"/>
  </w:style>
  <w:style w:type="character" w:styleId="a4">
    <w:name w:val="Emphasis"/>
    <w:basedOn w:val="a0"/>
    <w:uiPriority w:val="20"/>
    <w:qFormat/>
    <w:rsid w:val="00326EAA"/>
    <w:rPr>
      <w:i/>
      <w:iCs/>
    </w:rPr>
  </w:style>
  <w:style w:type="character" w:styleId="a5">
    <w:name w:val="Strong"/>
    <w:basedOn w:val="a0"/>
    <w:uiPriority w:val="22"/>
    <w:qFormat/>
    <w:rsid w:val="00B05EE5"/>
    <w:rPr>
      <w:b/>
      <w:bCs/>
    </w:rPr>
  </w:style>
  <w:style w:type="table" w:styleId="a6">
    <w:name w:val="Table Grid"/>
    <w:basedOn w:val="a1"/>
    <w:uiPriority w:val="59"/>
    <w:rsid w:val="003C5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1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5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1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8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63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80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5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1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9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76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0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9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2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4929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8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18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97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53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38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46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9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2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3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54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7709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6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02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77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7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7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AAF22-5CCE-438A-BB6D-96E7EA00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886</Words>
  <Characters>5053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jhaxjshjh@outlook.sa</cp:lastModifiedBy>
  <cp:revision>2</cp:revision>
  <cp:lastPrinted>2020-12-22T22:01:00Z</cp:lastPrinted>
  <dcterms:created xsi:type="dcterms:W3CDTF">2026-09-19T09:35:00Z</dcterms:created>
  <dcterms:modified xsi:type="dcterms:W3CDTF">2026-09-19T09:35:00Z</dcterms:modified>
</cp:coreProperties>
</file>